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684" w:rsidRPr="00DF16AD" w:rsidRDefault="00272684" w:rsidP="00B10640">
      <w:pPr>
        <w:jc w:val="center"/>
        <w:rPr>
          <w:b/>
        </w:rPr>
      </w:pPr>
    </w:p>
    <w:p w:rsidR="00912146" w:rsidRPr="00DF16AD" w:rsidRDefault="00912146" w:rsidP="00B10640">
      <w:pPr>
        <w:jc w:val="center"/>
        <w:rPr>
          <w:b/>
        </w:rPr>
      </w:pPr>
    </w:p>
    <w:p w:rsidR="00912146" w:rsidRPr="00DF16AD" w:rsidRDefault="00912146" w:rsidP="00B10640">
      <w:pPr>
        <w:jc w:val="center"/>
        <w:rPr>
          <w:b/>
        </w:rPr>
      </w:pPr>
      <w:r w:rsidRPr="00DF16AD">
        <w:rPr>
          <w:b/>
          <w:noProof/>
        </w:rPr>
        <w:drawing>
          <wp:anchor distT="0" distB="0" distL="114300" distR="114300" simplePos="0" relativeHeight="251657216" behindDoc="0" locked="0" layoutInCell="1" allowOverlap="1" wp14:anchorId="16229FFC" wp14:editId="496033E1">
            <wp:simplePos x="3449320" y="1071880"/>
            <wp:positionH relativeFrom="margin">
              <wp:align>center</wp:align>
            </wp:positionH>
            <wp:positionV relativeFrom="margin">
              <wp:align>top</wp:align>
            </wp:positionV>
            <wp:extent cx="1019175" cy="1019175"/>
            <wp:effectExtent l="0" t="0" r="0" b="0"/>
            <wp:wrapSquare wrapText="bothSides"/>
            <wp:docPr id="1" name="Рисунок 1" descr="Герб_Алакуртти_ма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Алакуртти_мал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2146" w:rsidRPr="00DF16AD" w:rsidRDefault="00912146" w:rsidP="00B10640">
      <w:pPr>
        <w:jc w:val="center"/>
        <w:rPr>
          <w:b/>
        </w:rPr>
      </w:pPr>
    </w:p>
    <w:p w:rsidR="00DF16AD" w:rsidRPr="00DF16AD" w:rsidRDefault="00DF16AD" w:rsidP="00B10640">
      <w:pPr>
        <w:jc w:val="center"/>
        <w:rPr>
          <w:b/>
        </w:rPr>
      </w:pPr>
    </w:p>
    <w:p w:rsidR="00DF16AD" w:rsidRPr="00DF16AD" w:rsidRDefault="00DF16AD" w:rsidP="00B10640">
      <w:pPr>
        <w:jc w:val="center"/>
        <w:rPr>
          <w:b/>
        </w:rPr>
      </w:pPr>
    </w:p>
    <w:p w:rsidR="00B10640" w:rsidRDefault="00B10640" w:rsidP="00B10640">
      <w:pPr>
        <w:jc w:val="center"/>
        <w:rPr>
          <w:b/>
        </w:rPr>
      </w:pPr>
      <w:r w:rsidRPr="00DF16AD">
        <w:rPr>
          <w:b/>
        </w:rPr>
        <w:t>СОВЕТ ДЕПУТАТОВ</w:t>
      </w:r>
    </w:p>
    <w:p w:rsidR="000B75B8" w:rsidRPr="00DF16AD" w:rsidRDefault="000B75B8" w:rsidP="00B10640">
      <w:pPr>
        <w:jc w:val="center"/>
        <w:rPr>
          <w:b/>
        </w:rPr>
      </w:pPr>
      <w:r>
        <w:rPr>
          <w:b/>
        </w:rPr>
        <w:t>МУНИЦИПАЛЬНОГО ОБРАЗОВАНИЯ</w:t>
      </w:r>
    </w:p>
    <w:p w:rsidR="00B10640" w:rsidRPr="00DF16AD" w:rsidRDefault="00B10640" w:rsidP="00B10640">
      <w:pPr>
        <w:jc w:val="center"/>
        <w:rPr>
          <w:b/>
        </w:rPr>
      </w:pPr>
      <w:r w:rsidRPr="00DF16AD">
        <w:rPr>
          <w:b/>
        </w:rPr>
        <w:t>СЕЛЬСКО</w:t>
      </w:r>
      <w:r w:rsidR="000B75B8">
        <w:rPr>
          <w:b/>
        </w:rPr>
        <w:t>Е</w:t>
      </w:r>
      <w:r w:rsidRPr="00DF16AD">
        <w:rPr>
          <w:b/>
        </w:rPr>
        <w:t xml:space="preserve"> ПОСЕЛЕНИ</w:t>
      </w:r>
      <w:r w:rsidR="000B75B8">
        <w:rPr>
          <w:b/>
        </w:rPr>
        <w:t>Е</w:t>
      </w:r>
      <w:r w:rsidRPr="00DF16AD">
        <w:rPr>
          <w:b/>
        </w:rPr>
        <w:t xml:space="preserve"> АЛАКУРТТИ</w:t>
      </w:r>
    </w:p>
    <w:p w:rsidR="00B10640" w:rsidRPr="00DF16AD" w:rsidRDefault="00B10640" w:rsidP="00B10640">
      <w:pPr>
        <w:jc w:val="center"/>
        <w:rPr>
          <w:b/>
        </w:rPr>
      </w:pPr>
      <w:r w:rsidRPr="00DF16AD">
        <w:rPr>
          <w:b/>
        </w:rPr>
        <w:t xml:space="preserve">КАНДАЛАКШСКОГО </w:t>
      </w:r>
      <w:r w:rsidR="000B75B8">
        <w:rPr>
          <w:b/>
        </w:rPr>
        <w:t xml:space="preserve">МУНИЦИПАЛЬНОГО </w:t>
      </w:r>
      <w:r w:rsidRPr="00DF16AD">
        <w:rPr>
          <w:b/>
        </w:rPr>
        <w:t>РАЙОНА</w:t>
      </w:r>
    </w:p>
    <w:p w:rsidR="00B10640" w:rsidRPr="00DF16AD" w:rsidRDefault="00626DB1" w:rsidP="00B10640">
      <w:pPr>
        <w:jc w:val="center"/>
        <w:rPr>
          <w:b/>
        </w:rPr>
      </w:pPr>
      <w:r>
        <w:rPr>
          <w:b/>
        </w:rPr>
        <w:t>ЧЕТВЕРТОГО</w:t>
      </w:r>
      <w:r w:rsidR="00B10640" w:rsidRPr="00DF16AD">
        <w:rPr>
          <w:b/>
        </w:rPr>
        <w:t xml:space="preserve"> СОЗЫВА</w:t>
      </w:r>
    </w:p>
    <w:p w:rsidR="00B10640" w:rsidRPr="00DF16AD" w:rsidRDefault="00B10640" w:rsidP="00B10640">
      <w:pPr>
        <w:ind w:firstLine="709"/>
        <w:jc w:val="center"/>
        <w:rPr>
          <w:b/>
        </w:rPr>
      </w:pPr>
    </w:p>
    <w:p w:rsidR="00B10640" w:rsidRPr="00DF16AD" w:rsidRDefault="00B10640" w:rsidP="00B10640">
      <w:pPr>
        <w:jc w:val="center"/>
        <w:rPr>
          <w:b/>
        </w:rPr>
      </w:pPr>
      <w:r w:rsidRPr="00DF16AD">
        <w:rPr>
          <w:b/>
        </w:rPr>
        <w:t>РЕШЕНИЕ</w:t>
      </w:r>
    </w:p>
    <w:p w:rsidR="00B10640" w:rsidRPr="00DF16AD" w:rsidRDefault="00B10640" w:rsidP="00B10640">
      <w:pPr>
        <w:ind w:firstLine="709"/>
        <w:jc w:val="center"/>
        <w:rPr>
          <w:b/>
        </w:rPr>
      </w:pPr>
    </w:p>
    <w:p w:rsidR="00B10640" w:rsidRPr="00DF16AD" w:rsidRDefault="00B10640" w:rsidP="00B10640">
      <w:r w:rsidRPr="00DF16AD">
        <w:t>от «</w:t>
      </w:r>
      <w:r w:rsidR="00235558">
        <w:t>29</w:t>
      </w:r>
      <w:r w:rsidRPr="00DF16AD">
        <w:t xml:space="preserve">» </w:t>
      </w:r>
      <w:r w:rsidR="000B75B8">
        <w:t>октября</w:t>
      </w:r>
      <w:r w:rsidR="008864CA">
        <w:t xml:space="preserve"> </w:t>
      </w:r>
      <w:r w:rsidR="006E420D" w:rsidRPr="00DF16AD">
        <w:t>2021</w:t>
      </w:r>
      <w:r w:rsidRPr="00DF16AD">
        <w:t xml:space="preserve"> года     </w:t>
      </w:r>
      <w:r w:rsidR="002610F1">
        <w:t xml:space="preserve">                      </w:t>
      </w:r>
      <w:r w:rsidRPr="00DF16AD">
        <w:t xml:space="preserve">                                                     </w:t>
      </w:r>
      <w:r w:rsidR="00F34A17" w:rsidRPr="00DF16AD">
        <w:t xml:space="preserve">       </w:t>
      </w:r>
      <w:r w:rsidRPr="00DF16AD">
        <w:t xml:space="preserve">    </w:t>
      </w:r>
      <w:r w:rsidR="002610F1">
        <w:t xml:space="preserve">        </w:t>
      </w:r>
      <w:r w:rsidR="00DF16AD" w:rsidRPr="00DF16AD">
        <w:t xml:space="preserve">       </w:t>
      </w:r>
      <w:r w:rsidR="00051F8D">
        <w:t xml:space="preserve"> </w:t>
      </w:r>
      <w:r w:rsidR="008864CA">
        <w:t xml:space="preserve">     </w:t>
      </w:r>
      <w:r w:rsidRPr="00DF16AD">
        <w:t>№</w:t>
      </w:r>
      <w:r w:rsidR="00F34A17" w:rsidRPr="00DF16AD">
        <w:t xml:space="preserve"> </w:t>
      </w:r>
      <w:r w:rsidR="00235558">
        <w:t>770</w:t>
      </w:r>
    </w:p>
    <w:p w:rsidR="00E04A29" w:rsidRPr="00DF16AD" w:rsidRDefault="00E04A29" w:rsidP="00E04A29">
      <w:pPr>
        <w:shd w:val="clear" w:color="auto" w:fill="FFFFFF"/>
        <w:jc w:val="center"/>
      </w:pPr>
    </w:p>
    <w:p w:rsidR="00E04A29" w:rsidRPr="00DF16AD" w:rsidRDefault="00E04A29" w:rsidP="00E04A29">
      <w:pPr>
        <w:shd w:val="clear" w:color="auto" w:fill="FFFFFF"/>
        <w:jc w:val="center"/>
        <w:rPr>
          <w:b/>
        </w:rPr>
      </w:pPr>
      <w:r w:rsidRPr="00DF16AD">
        <w:rPr>
          <w:b/>
        </w:rPr>
        <w:t>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 225</w:t>
      </w:r>
    </w:p>
    <w:p w:rsidR="00E04A29" w:rsidRPr="00DF16AD" w:rsidRDefault="00E04A29" w:rsidP="00E04A29">
      <w:pPr>
        <w:shd w:val="clear" w:color="auto" w:fill="FFFFFF"/>
        <w:jc w:val="center"/>
      </w:pPr>
    </w:p>
    <w:p w:rsidR="00E04A29" w:rsidRPr="00223725" w:rsidRDefault="00E04A29" w:rsidP="00E04A29">
      <w:pPr>
        <w:ind w:firstLine="700"/>
        <w:jc w:val="both"/>
      </w:pPr>
      <w:r w:rsidRPr="00DF16AD">
        <w:t>В соответствии с Градостроительным кодексом Российской Федерации от 29.12.2004 № 190-ФЗ, Федеральным законом от 06.10.2003 № 131-ФЗ «Об общих принципах организации местного самоуправления в Российской Федерации», Уставом сельско</w:t>
      </w:r>
      <w:r w:rsidR="000B75B8">
        <w:t>го</w:t>
      </w:r>
      <w:r w:rsidRPr="00DF16AD">
        <w:t xml:space="preserve"> поселени</w:t>
      </w:r>
      <w:r w:rsidR="000B75B8">
        <w:t>я</w:t>
      </w:r>
      <w:r w:rsidRPr="00DF16AD">
        <w:t xml:space="preserve"> Алакуртти Кандалакшского </w:t>
      </w:r>
      <w:r w:rsidR="00626DB1">
        <w:t xml:space="preserve">муниципального </w:t>
      </w:r>
      <w:r w:rsidRPr="00DF16AD">
        <w:t>района Мурманской области</w:t>
      </w:r>
      <w:r w:rsidR="000B75B8">
        <w:t>,</w:t>
      </w:r>
    </w:p>
    <w:p w:rsidR="00E04A29" w:rsidRPr="00DF16AD" w:rsidRDefault="00E04A29" w:rsidP="00E04A29">
      <w:pPr>
        <w:jc w:val="center"/>
      </w:pPr>
    </w:p>
    <w:p w:rsidR="00E04A29" w:rsidRPr="00DF16AD" w:rsidRDefault="00E04A29" w:rsidP="00E04A29">
      <w:pPr>
        <w:jc w:val="center"/>
      </w:pPr>
      <w:r w:rsidRPr="00DF16AD">
        <w:t>на основании открытого голосования</w:t>
      </w:r>
    </w:p>
    <w:p w:rsidR="000B75B8" w:rsidRDefault="00E04A29" w:rsidP="00E04A29">
      <w:pPr>
        <w:jc w:val="center"/>
      </w:pPr>
      <w:r w:rsidRPr="00DF16AD">
        <w:t xml:space="preserve">Совет депутатов </w:t>
      </w:r>
      <w:r w:rsidR="000B75B8">
        <w:t xml:space="preserve">муниципального образования </w:t>
      </w:r>
    </w:p>
    <w:p w:rsidR="00E04A29" w:rsidRPr="00DF16AD" w:rsidRDefault="00E04A29" w:rsidP="00E04A29">
      <w:pPr>
        <w:jc w:val="center"/>
      </w:pPr>
      <w:r w:rsidRPr="00DF16AD">
        <w:t>сельско</w:t>
      </w:r>
      <w:r w:rsidR="000B75B8">
        <w:t>е</w:t>
      </w:r>
      <w:r w:rsidRPr="00DF16AD">
        <w:t xml:space="preserve"> поселени</w:t>
      </w:r>
      <w:r w:rsidR="000B75B8">
        <w:t>е</w:t>
      </w:r>
      <w:r w:rsidRPr="00DF16AD">
        <w:t xml:space="preserve"> Алакуртти</w:t>
      </w:r>
    </w:p>
    <w:p w:rsidR="00E04A29" w:rsidRPr="00DF16AD" w:rsidRDefault="00E04A29" w:rsidP="00E04A29">
      <w:pPr>
        <w:jc w:val="center"/>
      </w:pPr>
      <w:r w:rsidRPr="00DF16AD">
        <w:t>Кандалакшского</w:t>
      </w:r>
      <w:r w:rsidR="000B75B8">
        <w:t xml:space="preserve"> муниципального</w:t>
      </w:r>
      <w:r w:rsidRPr="00DF16AD">
        <w:t xml:space="preserve"> района</w:t>
      </w:r>
    </w:p>
    <w:p w:rsidR="00E04A29" w:rsidRPr="00DF16AD" w:rsidRDefault="00E04A29" w:rsidP="00E04A29">
      <w:pPr>
        <w:ind w:left="709" w:hanging="709"/>
        <w:jc w:val="center"/>
      </w:pPr>
    </w:p>
    <w:p w:rsidR="00E04A29" w:rsidRPr="00DF16AD" w:rsidRDefault="00E04A29" w:rsidP="00E04A29">
      <w:pPr>
        <w:ind w:left="709" w:hanging="709"/>
        <w:jc w:val="center"/>
      </w:pPr>
      <w:r w:rsidRPr="00DF16AD">
        <w:t>РЕШИЛ:</w:t>
      </w:r>
    </w:p>
    <w:p w:rsidR="00E04A29" w:rsidRPr="00DF16AD" w:rsidRDefault="00E04A29" w:rsidP="00E04A29">
      <w:pPr>
        <w:ind w:left="709"/>
        <w:jc w:val="center"/>
      </w:pPr>
    </w:p>
    <w:p w:rsidR="00E04A29" w:rsidRPr="00DF16AD" w:rsidRDefault="00E04A29" w:rsidP="00E04A29">
      <w:pPr>
        <w:ind w:firstLine="709"/>
        <w:jc w:val="both"/>
      </w:pPr>
      <w:r w:rsidRPr="00DF16AD">
        <w:t>1. Внести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</w:t>
      </w:r>
      <w:r w:rsidR="008864CA">
        <w:t xml:space="preserve"> </w:t>
      </w:r>
      <w:r w:rsidRPr="00DF16AD">
        <w:t xml:space="preserve">225, следующие изменения:  </w:t>
      </w:r>
    </w:p>
    <w:p w:rsidR="003B3499" w:rsidRDefault="00E04A29" w:rsidP="00627A92">
      <w:pPr>
        <w:tabs>
          <w:tab w:val="left" w:pos="-120"/>
        </w:tabs>
        <w:ind w:firstLine="709"/>
        <w:jc w:val="both"/>
      </w:pPr>
      <w:r w:rsidRPr="00223725">
        <w:t>1.1</w:t>
      </w:r>
      <w:r w:rsidRPr="00113A7E">
        <w:t xml:space="preserve">. </w:t>
      </w:r>
      <w:r w:rsidR="00865157">
        <w:t>В</w:t>
      </w:r>
      <w:r w:rsidR="003563D7" w:rsidRPr="00113A7E">
        <w:t xml:space="preserve"> части образования зоны </w:t>
      </w:r>
      <w:r w:rsidR="00113A7E" w:rsidRPr="00113A7E">
        <w:t>Ж-1</w:t>
      </w:r>
      <w:r w:rsidR="00F2769D">
        <w:t xml:space="preserve"> на земельном участке с кадастровым номером 51:19:0050305:3</w:t>
      </w:r>
      <w:r w:rsidR="00865157">
        <w:t xml:space="preserve"> (площадь 945 кв.м</w:t>
      </w:r>
      <w:r w:rsidR="00815B0F">
        <w:t>.</w:t>
      </w:r>
      <w:r w:rsidR="00865157">
        <w:t>)</w:t>
      </w:r>
      <w:r w:rsidR="00113A7E" w:rsidRPr="00113A7E">
        <w:t xml:space="preserve"> в границах зоны Ж-2/Ж-3, согласно Приложени</w:t>
      </w:r>
      <w:r w:rsidR="00815B0F">
        <w:t>я</w:t>
      </w:r>
      <w:r w:rsidR="00F442F0">
        <w:t xml:space="preserve"> № 1</w:t>
      </w:r>
      <w:r w:rsidR="003563D7" w:rsidRPr="00113A7E">
        <w:t xml:space="preserve"> к наст</w:t>
      </w:r>
      <w:r w:rsidR="00F442F0">
        <w:t>оящему Решению.</w:t>
      </w:r>
    </w:p>
    <w:p w:rsidR="00F442F0" w:rsidRDefault="00F442F0" w:rsidP="00F442F0">
      <w:pPr>
        <w:tabs>
          <w:tab w:val="left" w:pos="-120"/>
        </w:tabs>
        <w:ind w:firstLine="709"/>
        <w:jc w:val="both"/>
      </w:pPr>
      <w:r>
        <w:t>1.2. В части образования зоны РО</w:t>
      </w:r>
      <w:r w:rsidR="00865157">
        <w:t xml:space="preserve"> на земельном участке с </w:t>
      </w:r>
      <w:r w:rsidR="00815B0F">
        <w:t xml:space="preserve">кадастровым номером </w:t>
      </w:r>
      <w:r w:rsidR="00865157" w:rsidRPr="00865157">
        <w:t>51:19:0050308:5</w:t>
      </w:r>
      <w:r w:rsidR="00865157">
        <w:t xml:space="preserve"> (площадь 15</w:t>
      </w:r>
      <w:r w:rsidR="00815B0F">
        <w:t> </w:t>
      </w:r>
      <w:r w:rsidR="00865157">
        <w:t>000 кв.м</w:t>
      </w:r>
      <w:r w:rsidR="00815B0F">
        <w:t>.</w:t>
      </w:r>
      <w:r w:rsidR="00865157">
        <w:t>)</w:t>
      </w:r>
      <w:r>
        <w:t xml:space="preserve"> в границах зоны П-1 (производственные и коммунально-складские территории) согласно Приложени</w:t>
      </w:r>
      <w:r w:rsidR="00815B0F">
        <w:t>я</w:t>
      </w:r>
      <w:r>
        <w:t xml:space="preserve"> № 2</w:t>
      </w:r>
      <w:r w:rsidR="00815B0F">
        <w:t xml:space="preserve"> </w:t>
      </w:r>
      <w:r w:rsidR="00815B0F" w:rsidRPr="00113A7E">
        <w:t>к наст</w:t>
      </w:r>
      <w:r w:rsidR="00815B0F">
        <w:t>оящему Решению</w:t>
      </w:r>
      <w:r>
        <w:t>.</w:t>
      </w:r>
      <w:r w:rsidR="00815B0F">
        <w:t xml:space="preserve"> </w:t>
      </w:r>
    </w:p>
    <w:p w:rsidR="00F442F0" w:rsidRDefault="00F442F0" w:rsidP="00F442F0">
      <w:pPr>
        <w:tabs>
          <w:tab w:val="left" w:pos="-120"/>
        </w:tabs>
        <w:ind w:firstLine="709"/>
        <w:jc w:val="both"/>
      </w:pPr>
      <w:r>
        <w:t>1.3. В части образования зоны РО</w:t>
      </w:r>
      <w:r w:rsidR="008A1521">
        <w:t xml:space="preserve"> на </w:t>
      </w:r>
      <w:r w:rsidR="008A1521" w:rsidRPr="008A1521">
        <w:t xml:space="preserve">ЗУ с </w:t>
      </w:r>
      <w:r w:rsidR="00815B0F">
        <w:t xml:space="preserve">кадастровым номером </w:t>
      </w:r>
      <w:r w:rsidR="008A1521" w:rsidRPr="008A1521">
        <w:t>51:19:0050210:4</w:t>
      </w:r>
      <w:r w:rsidR="008A1521">
        <w:t xml:space="preserve"> (площадь 2</w:t>
      </w:r>
      <w:r w:rsidR="00815B0F">
        <w:t> </w:t>
      </w:r>
      <w:r w:rsidR="008A1521">
        <w:t>750 кв.м</w:t>
      </w:r>
      <w:r w:rsidR="00815B0F">
        <w:t>.</w:t>
      </w:r>
      <w:r w:rsidR="008A1521">
        <w:t>)</w:t>
      </w:r>
      <w:r>
        <w:t xml:space="preserve"> в лесохозяйственной зоне согласно Приложени</w:t>
      </w:r>
      <w:r w:rsidR="00815B0F">
        <w:t>я</w:t>
      </w:r>
      <w:r>
        <w:t xml:space="preserve"> № 3</w:t>
      </w:r>
      <w:r w:rsidR="00815B0F">
        <w:t xml:space="preserve"> </w:t>
      </w:r>
      <w:r w:rsidR="00815B0F" w:rsidRPr="00113A7E">
        <w:t>к наст</w:t>
      </w:r>
      <w:r w:rsidR="00815B0F">
        <w:t>оящему Решению</w:t>
      </w:r>
      <w:r>
        <w:t>.</w:t>
      </w:r>
    </w:p>
    <w:p w:rsidR="00F442F0" w:rsidRPr="008F02D7" w:rsidRDefault="00F442F0" w:rsidP="00F442F0">
      <w:pPr>
        <w:tabs>
          <w:tab w:val="left" w:pos="-120"/>
        </w:tabs>
        <w:ind w:firstLine="709"/>
        <w:jc w:val="both"/>
      </w:pPr>
      <w:r>
        <w:t>1.4. В части образования зоны РО</w:t>
      </w:r>
      <w:r w:rsidR="008A1521">
        <w:t xml:space="preserve"> на </w:t>
      </w:r>
      <w:r w:rsidR="008A1521" w:rsidRPr="008A1521">
        <w:t xml:space="preserve">земельном участке с </w:t>
      </w:r>
      <w:r w:rsidR="00815B0F">
        <w:t xml:space="preserve">кадастровым номером </w:t>
      </w:r>
      <w:r w:rsidR="008A1521" w:rsidRPr="008A1521">
        <w:t>51:19:</w:t>
      </w:r>
      <w:r w:rsidR="008A1521" w:rsidRPr="008F02D7">
        <w:t>0080205:205</w:t>
      </w:r>
      <w:r w:rsidRPr="008F02D7">
        <w:t xml:space="preserve"> </w:t>
      </w:r>
      <w:r w:rsidR="001F7A4D" w:rsidRPr="008F02D7">
        <w:t>(площадь 1</w:t>
      </w:r>
      <w:r w:rsidR="00815B0F">
        <w:t> </w:t>
      </w:r>
      <w:r w:rsidR="001F7A4D" w:rsidRPr="008F02D7">
        <w:t>770 кв.м</w:t>
      </w:r>
      <w:r w:rsidR="00815B0F">
        <w:t>.</w:t>
      </w:r>
      <w:r w:rsidR="001F7A4D" w:rsidRPr="008F02D7">
        <w:t xml:space="preserve">) </w:t>
      </w:r>
      <w:r w:rsidRPr="008F02D7">
        <w:t>в границах зоны СХ-1 (зона садоводства, огородничества) и</w:t>
      </w:r>
      <w:r w:rsidR="008A1521" w:rsidRPr="008F02D7">
        <w:t xml:space="preserve"> на </w:t>
      </w:r>
      <w:r w:rsidR="00815B0F">
        <w:t>земельном участке</w:t>
      </w:r>
      <w:r w:rsidR="008A1521" w:rsidRPr="008F02D7">
        <w:t xml:space="preserve"> с </w:t>
      </w:r>
      <w:r w:rsidR="00815B0F">
        <w:t xml:space="preserve">кадастровым номером </w:t>
      </w:r>
      <w:r w:rsidR="008A1521" w:rsidRPr="008F02D7">
        <w:t>51:19:0050210:1</w:t>
      </w:r>
      <w:r w:rsidR="001F7A4D" w:rsidRPr="008F02D7">
        <w:t xml:space="preserve"> (65</w:t>
      </w:r>
      <w:r w:rsidR="00815B0F">
        <w:t> </w:t>
      </w:r>
      <w:r w:rsidR="001F7A4D" w:rsidRPr="008F02D7">
        <w:t>109 кв.м</w:t>
      </w:r>
      <w:r w:rsidR="00815B0F">
        <w:t>.</w:t>
      </w:r>
      <w:r w:rsidR="001F7A4D" w:rsidRPr="008F02D7">
        <w:t>)</w:t>
      </w:r>
      <w:r w:rsidRPr="008F02D7">
        <w:t xml:space="preserve"> лесохозяйственной зоны согласно Приложени</w:t>
      </w:r>
      <w:r w:rsidR="00815B0F">
        <w:t>я</w:t>
      </w:r>
      <w:r w:rsidRPr="008F02D7">
        <w:t xml:space="preserve"> № 4</w:t>
      </w:r>
      <w:r w:rsidR="00815B0F">
        <w:t xml:space="preserve"> </w:t>
      </w:r>
      <w:r w:rsidR="00815B0F" w:rsidRPr="00113A7E">
        <w:t>к наст</w:t>
      </w:r>
      <w:r w:rsidR="00815B0F">
        <w:t>оящему Решению</w:t>
      </w:r>
      <w:r w:rsidRPr="008F02D7">
        <w:t>.</w:t>
      </w:r>
      <w:r w:rsidR="00815B0F">
        <w:t xml:space="preserve"> </w:t>
      </w:r>
    </w:p>
    <w:p w:rsidR="00F442F0" w:rsidRPr="00DF16AD" w:rsidRDefault="00F442F0" w:rsidP="00F442F0">
      <w:pPr>
        <w:tabs>
          <w:tab w:val="left" w:pos="-120"/>
        </w:tabs>
        <w:ind w:firstLine="709"/>
        <w:jc w:val="both"/>
      </w:pPr>
      <w:r w:rsidRPr="008F02D7">
        <w:t>1.5. В части образования зоны РО</w:t>
      </w:r>
      <w:r w:rsidR="00865157" w:rsidRPr="008F02D7">
        <w:t xml:space="preserve"> на земельных участках с </w:t>
      </w:r>
      <w:r w:rsidR="00815B0F">
        <w:t xml:space="preserve">кадастровыми номерами </w:t>
      </w:r>
      <w:r w:rsidR="00865157" w:rsidRPr="008F02D7">
        <w:t xml:space="preserve">- </w:t>
      </w:r>
      <w:r w:rsidR="008A1521" w:rsidRPr="008F02D7">
        <w:t>51:19:0050307:571</w:t>
      </w:r>
      <w:r w:rsidR="001F7A4D">
        <w:t xml:space="preserve"> (площадь 3</w:t>
      </w:r>
      <w:r w:rsidR="00815B0F">
        <w:t> </w:t>
      </w:r>
      <w:r w:rsidR="001F7A4D">
        <w:t>050 кв.м</w:t>
      </w:r>
      <w:r w:rsidR="00815B0F">
        <w:t>.</w:t>
      </w:r>
      <w:r w:rsidR="001F7A4D">
        <w:t>)</w:t>
      </w:r>
      <w:r w:rsidR="008A1521" w:rsidRPr="008A1521">
        <w:t>, 51:19:0050307:573</w:t>
      </w:r>
      <w:r w:rsidR="00815B0F">
        <w:t xml:space="preserve"> (площадь</w:t>
      </w:r>
      <w:r w:rsidR="001F7A4D">
        <w:t xml:space="preserve"> 22</w:t>
      </w:r>
      <w:r w:rsidR="00815B0F">
        <w:t> </w:t>
      </w:r>
      <w:r w:rsidR="001F7A4D">
        <w:t xml:space="preserve">678 </w:t>
      </w:r>
      <w:r w:rsidR="00815B0F">
        <w:t>кв.м.</w:t>
      </w:r>
      <w:r w:rsidR="001F7A4D">
        <w:t>)</w:t>
      </w:r>
      <w:r w:rsidR="008A1521" w:rsidRPr="008A1521">
        <w:t>, 51:19:0050301:8</w:t>
      </w:r>
      <w:r w:rsidR="001F7A4D">
        <w:t xml:space="preserve"> (</w:t>
      </w:r>
      <w:r w:rsidR="001F7A4D" w:rsidRPr="001F7A4D">
        <w:t>8</w:t>
      </w:r>
      <w:r w:rsidR="00815B0F">
        <w:t> </w:t>
      </w:r>
      <w:r w:rsidR="001F7A4D" w:rsidRPr="001F7A4D">
        <w:t xml:space="preserve">100 </w:t>
      </w:r>
      <w:r w:rsidR="00815B0F">
        <w:t>кв.м.</w:t>
      </w:r>
      <w:r w:rsidR="001F7A4D">
        <w:t>),</w:t>
      </w:r>
      <w:r w:rsidR="008A1521" w:rsidRPr="008A1521">
        <w:t xml:space="preserve"> 51:19:0050301:9</w:t>
      </w:r>
      <w:r w:rsidR="001F7A4D">
        <w:t xml:space="preserve"> (8</w:t>
      </w:r>
      <w:r w:rsidR="00815B0F">
        <w:t> </w:t>
      </w:r>
      <w:r w:rsidR="001F7A4D">
        <w:t xml:space="preserve">900 </w:t>
      </w:r>
      <w:r w:rsidR="00815B0F">
        <w:t>кв.м.</w:t>
      </w:r>
      <w:r w:rsidR="001F7A4D">
        <w:t xml:space="preserve">), </w:t>
      </w:r>
      <w:r w:rsidR="008A1521" w:rsidRPr="008A1521">
        <w:t>51:19:0050301:12</w:t>
      </w:r>
      <w:r w:rsidR="00380DF9">
        <w:t xml:space="preserve"> (9</w:t>
      </w:r>
      <w:r w:rsidR="00815B0F">
        <w:t> </w:t>
      </w:r>
      <w:r w:rsidR="00380DF9">
        <w:t xml:space="preserve">981 </w:t>
      </w:r>
      <w:r w:rsidR="00815B0F">
        <w:t>кв.м.</w:t>
      </w:r>
      <w:r w:rsidR="00380DF9">
        <w:t>),</w:t>
      </w:r>
      <w:r w:rsidR="008A1521" w:rsidRPr="008A1521">
        <w:t xml:space="preserve"> </w:t>
      </w:r>
      <w:r w:rsidR="008A1521" w:rsidRPr="008A1521">
        <w:lastRenderedPageBreak/>
        <w:t>51:19:0050301:13</w:t>
      </w:r>
      <w:r w:rsidR="00380DF9">
        <w:t xml:space="preserve"> (17</w:t>
      </w:r>
      <w:r w:rsidR="00815B0F">
        <w:t> </w:t>
      </w:r>
      <w:r w:rsidR="00380DF9">
        <w:t xml:space="preserve">275 </w:t>
      </w:r>
      <w:r w:rsidR="00815B0F">
        <w:t>кв.м.</w:t>
      </w:r>
      <w:r w:rsidR="00380DF9">
        <w:t>),</w:t>
      </w:r>
      <w:r w:rsidR="008A1521" w:rsidRPr="008A1521">
        <w:t xml:space="preserve"> 51:19:0050301:16</w:t>
      </w:r>
      <w:r w:rsidR="00380DF9">
        <w:t xml:space="preserve"> (96</w:t>
      </w:r>
      <w:r w:rsidR="00815B0F">
        <w:t> </w:t>
      </w:r>
      <w:r w:rsidR="00380DF9">
        <w:t xml:space="preserve">818 </w:t>
      </w:r>
      <w:r w:rsidR="00815B0F">
        <w:t>кв.м.</w:t>
      </w:r>
      <w:r w:rsidR="00380DF9">
        <w:t xml:space="preserve">), </w:t>
      </w:r>
      <w:r w:rsidR="008A1521" w:rsidRPr="008A1521">
        <w:t>51:19:0050301:17</w:t>
      </w:r>
      <w:r w:rsidR="00380DF9">
        <w:t xml:space="preserve"> (739 </w:t>
      </w:r>
      <w:r w:rsidR="00815B0F">
        <w:t>кв.м.</w:t>
      </w:r>
      <w:r w:rsidR="00380DF9">
        <w:t>),</w:t>
      </w:r>
      <w:r w:rsidR="008A1521" w:rsidRPr="008A1521">
        <w:t xml:space="preserve"> 51:19:0050301:18</w:t>
      </w:r>
      <w:r w:rsidR="00380DF9">
        <w:t xml:space="preserve"> (2</w:t>
      </w:r>
      <w:r w:rsidR="00815B0F">
        <w:t> </w:t>
      </w:r>
      <w:r w:rsidR="00380DF9">
        <w:t xml:space="preserve">000 </w:t>
      </w:r>
      <w:r w:rsidR="00815B0F">
        <w:t>кв.м.</w:t>
      </w:r>
      <w:r w:rsidR="00380DF9">
        <w:t>)</w:t>
      </w:r>
      <w:r w:rsidR="008A1521" w:rsidRPr="008A1521">
        <w:t>, 51:19:0050307:574</w:t>
      </w:r>
      <w:r w:rsidR="00380DF9">
        <w:t xml:space="preserve"> (3</w:t>
      </w:r>
      <w:r w:rsidR="00815B0F">
        <w:t> </w:t>
      </w:r>
      <w:r w:rsidR="00380DF9">
        <w:t xml:space="preserve">245 </w:t>
      </w:r>
      <w:r w:rsidR="00815B0F">
        <w:t>кв.м.</w:t>
      </w:r>
      <w:r w:rsidR="00380DF9">
        <w:t>)</w:t>
      </w:r>
      <w:r w:rsidR="008A1521" w:rsidRPr="008A1521">
        <w:t>, 51:19:0050307:576</w:t>
      </w:r>
      <w:r w:rsidR="00380DF9">
        <w:t xml:space="preserve"> (490 </w:t>
      </w:r>
      <w:r w:rsidR="00815B0F">
        <w:t>кв.м.</w:t>
      </w:r>
      <w:r w:rsidR="00380DF9">
        <w:t>)</w:t>
      </w:r>
      <w:r w:rsidR="008A1521" w:rsidRPr="008A1521">
        <w:t>, 51:19:0050304:431</w:t>
      </w:r>
      <w:r w:rsidR="00380DF9">
        <w:t xml:space="preserve"> (285 </w:t>
      </w:r>
      <w:r w:rsidR="00815B0F">
        <w:t>кв.м.</w:t>
      </w:r>
      <w:r w:rsidR="00380DF9">
        <w:t>)</w:t>
      </w:r>
      <w:r w:rsidR="008A1521" w:rsidRPr="008A1521">
        <w:t>, 51:19:0080302:669</w:t>
      </w:r>
      <w:r w:rsidR="00380DF9">
        <w:t xml:space="preserve"> (26</w:t>
      </w:r>
      <w:r w:rsidR="00815B0F">
        <w:t> </w:t>
      </w:r>
      <w:r w:rsidR="00380DF9">
        <w:t xml:space="preserve">365 </w:t>
      </w:r>
      <w:r w:rsidR="00815B0F">
        <w:t>кв.м.</w:t>
      </w:r>
      <w:r w:rsidR="00380DF9">
        <w:t>)</w:t>
      </w:r>
      <w:r w:rsidR="008A1521" w:rsidRPr="008A1521">
        <w:t>, 51:19:0080302:670</w:t>
      </w:r>
      <w:r w:rsidR="00380DF9">
        <w:t xml:space="preserve"> (10</w:t>
      </w:r>
      <w:r w:rsidR="00815B0F">
        <w:t> </w:t>
      </w:r>
      <w:r w:rsidR="00380DF9">
        <w:t xml:space="preserve">314 </w:t>
      </w:r>
      <w:r w:rsidR="00815B0F">
        <w:t>кв.м.</w:t>
      </w:r>
      <w:r w:rsidR="00380DF9">
        <w:t>)</w:t>
      </w:r>
      <w:r w:rsidR="008A1521" w:rsidRPr="008A1521">
        <w:t>, 51:19:0080302:671</w:t>
      </w:r>
      <w:r w:rsidR="00380DF9">
        <w:t xml:space="preserve"> (13</w:t>
      </w:r>
      <w:r w:rsidR="00815B0F">
        <w:t> </w:t>
      </w:r>
      <w:r w:rsidR="00380DF9">
        <w:t xml:space="preserve">028 </w:t>
      </w:r>
      <w:r w:rsidR="00815B0F">
        <w:t>кв.м.</w:t>
      </w:r>
      <w:r w:rsidR="00380DF9">
        <w:t>)</w:t>
      </w:r>
      <w:r w:rsidR="008A1521" w:rsidRPr="008A1521">
        <w:t>, 51:19:0080302:672</w:t>
      </w:r>
      <w:r w:rsidR="00380DF9">
        <w:t xml:space="preserve"> (418</w:t>
      </w:r>
      <w:r w:rsidR="00815B0F">
        <w:t> </w:t>
      </w:r>
      <w:r w:rsidR="00380DF9">
        <w:t xml:space="preserve">771 </w:t>
      </w:r>
      <w:r w:rsidR="00815B0F">
        <w:t>кв.м.</w:t>
      </w:r>
      <w:r w:rsidR="00380DF9">
        <w:t>)</w:t>
      </w:r>
      <w:r w:rsidR="008A1521" w:rsidRPr="008A1521">
        <w:t>, 51:19:0080302:674</w:t>
      </w:r>
      <w:r w:rsidR="00380DF9">
        <w:t xml:space="preserve"> (17</w:t>
      </w:r>
      <w:r w:rsidR="00815B0F">
        <w:t> </w:t>
      </w:r>
      <w:r w:rsidR="00380DF9">
        <w:t xml:space="preserve">539 </w:t>
      </w:r>
      <w:r w:rsidR="00815B0F">
        <w:t>кв.м.</w:t>
      </w:r>
      <w:r w:rsidR="00380DF9">
        <w:t>)</w:t>
      </w:r>
      <w:r w:rsidR="008A1521" w:rsidRPr="008A1521">
        <w:t>, 51:19:0080302:685</w:t>
      </w:r>
      <w:r w:rsidR="00380DF9">
        <w:t xml:space="preserve"> (2</w:t>
      </w:r>
      <w:r w:rsidR="00815B0F">
        <w:t> </w:t>
      </w:r>
      <w:r w:rsidR="00380DF9">
        <w:t xml:space="preserve">670 </w:t>
      </w:r>
      <w:r w:rsidR="00815B0F">
        <w:t>кв.м.</w:t>
      </w:r>
      <w:r w:rsidR="00380DF9">
        <w:t>)</w:t>
      </w:r>
      <w:r w:rsidR="008A1521" w:rsidRPr="008A1521">
        <w:t>, 51:19:0080302:686</w:t>
      </w:r>
      <w:r w:rsidR="00380DF9">
        <w:t xml:space="preserve"> (5</w:t>
      </w:r>
      <w:r w:rsidR="00815B0F">
        <w:t> </w:t>
      </w:r>
      <w:r w:rsidR="00380DF9">
        <w:t xml:space="preserve">575 </w:t>
      </w:r>
      <w:r w:rsidR="00815B0F">
        <w:t>кв.м.</w:t>
      </w:r>
      <w:r w:rsidR="00380DF9">
        <w:t>)</w:t>
      </w:r>
      <w:r w:rsidR="008A1521" w:rsidRPr="008A1521">
        <w:t>, 51:19:0080302:687</w:t>
      </w:r>
      <w:r w:rsidR="00380DF9">
        <w:t xml:space="preserve"> (5</w:t>
      </w:r>
      <w:r w:rsidR="00815B0F">
        <w:t> </w:t>
      </w:r>
      <w:r w:rsidR="00380DF9">
        <w:t xml:space="preserve">762 </w:t>
      </w:r>
      <w:r w:rsidR="00815B0F">
        <w:t>кв.м.</w:t>
      </w:r>
      <w:r w:rsidR="00380DF9">
        <w:t>)</w:t>
      </w:r>
      <w:r w:rsidR="008A1521" w:rsidRPr="008A1521">
        <w:t>, 51:19:0080302:690</w:t>
      </w:r>
      <w:r w:rsidR="00380DF9">
        <w:t xml:space="preserve"> (835 </w:t>
      </w:r>
      <w:r w:rsidR="00815B0F">
        <w:t>кв.м.</w:t>
      </w:r>
      <w:r w:rsidR="00380DF9">
        <w:t>)</w:t>
      </w:r>
      <w:r w:rsidR="008A1521" w:rsidRPr="008A1521">
        <w:t>, 51:19:0080302:830</w:t>
      </w:r>
      <w:r w:rsidR="00815B0F">
        <w:t xml:space="preserve"> (</w:t>
      </w:r>
      <w:r w:rsidR="00380DF9">
        <w:t>площадь 20</w:t>
      </w:r>
      <w:r w:rsidR="00815B0F">
        <w:t> </w:t>
      </w:r>
      <w:r w:rsidR="00380DF9">
        <w:t xml:space="preserve">000 </w:t>
      </w:r>
      <w:r w:rsidR="00815B0F">
        <w:t>кв.м.</w:t>
      </w:r>
      <w:r w:rsidR="00380DF9">
        <w:t>)</w:t>
      </w:r>
      <w:r>
        <w:t xml:space="preserve"> в границах зон П-1, П-2, П-3, Ц-1, Ж-1, Ж-2, Ж-3, Р-1, Р-2, С-3 согласно Приложени</w:t>
      </w:r>
      <w:r w:rsidR="00815B0F">
        <w:t>я</w:t>
      </w:r>
      <w:r>
        <w:t xml:space="preserve"> № 5</w:t>
      </w:r>
      <w:r w:rsidR="00815B0F">
        <w:t xml:space="preserve"> </w:t>
      </w:r>
      <w:r w:rsidR="00815B0F" w:rsidRPr="00113A7E">
        <w:t>к наст</w:t>
      </w:r>
      <w:r w:rsidR="00815B0F">
        <w:t>оящему Решению</w:t>
      </w:r>
      <w:r>
        <w:t>.</w:t>
      </w:r>
    </w:p>
    <w:p w:rsidR="00051F8D" w:rsidRDefault="00051F8D" w:rsidP="00051F8D">
      <w:pPr>
        <w:autoSpaceDE w:val="0"/>
        <w:autoSpaceDN w:val="0"/>
        <w:adjustRightInd w:val="0"/>
        <w:ind w:firstLine="709"/>
        <w:jc w:val="both"/>
      </w:pPr>
      <w:r>
        <w:t>2. Опубликовать настоящее решение в информационном бюллетене «Алакуртти - наша земля» и на официальном сайте администрации.</w:t>
      </w:r>
    </w:p>
    <w:p w:rsidR="00051F8D" w:rsidRDefault="00051F8D" w:rsidP="00051F8D">
      <w:pPr>
        <w:autoSpaceDE w:val="0"/>
        <w:autoSpaceDN w:val="0"/>
        <w:adjustRightInd w:val="0"/>
        <w:ind w:firstLine="708"/>
        <w:jc w:val="both"/>
        <w:rPr>
          <w:kern w:val="28"/>
        </w:rPr>
      </w:pPr>
      <w:r>
        <w:rPr>
          <w:kern w:val="28"/>
        </w:rPr>
        <w:t>3. Настоящее решение вступает в силу после его официального опубликования.</w:t>
      </w:r>
    </w:p>
    <w:p w:rsidR="008864CA" w:rsidRDefault="008864CA" w:rsidP="00E04A29"/>
    <w:p w:rsidR="00627A92" w:rsidRDefault="00627A92" w:rsidP="00E04A29"/>
    <w:p w:rsidR="00815B0F" w:rsidRDefault="00815B0F" w:rsidP="00E04A29"/>
    <w:p w:rsidR="00E04A29" w:rsidRPr="00DF16AD" w:rsidRDefault="00E04A29" w:rsidP="00E04A29">
      <w:r w:rsidRPr="00DF16AD">
        <w:t xml:space="preserve">Глава муниципального образования </w:t>
      </w:r>
    </w:p>
    <w:p w:rsidR="000B75B8" w:rsidRDefault="00E04A29" w:rsidP="00CF3A49">
      <w:r w:rsidRPr="00DF16AD">
        <w:t xml:space="preserve">сельское поселение Алакуртти </w:t>
      </w:r>
    </w:p>
    <w:p w:rsidR="00113A7E" w:rsidRPr="00DF16AD" w:rsidRDefault="00E04A29" w:rsidP="00CF3A49">
      <w:r w:rsidRPr="00DF16AD">
        <w:t xml:space="preserve">Кандалакшского </w:t>
      </w:r>
      <w:r w:rsidR="000B75B8">
        <w:t xml:space="preserve">муниципального </w:t>
      </w:r>
      <w:r w:rsidRPr="00DF16AD">
        <w:t xml:space="preserve">района                                </w:t>
      </w:r>
      <w:r w:rsidR="00DF16AD">
        <w:t xml:space="preserve">   </w:t>
      </w:r>
      <w:r w:rsidR="000B75B8">
        <w:t xml:space="preserve">                        </w:t>
      </w:r>
      <w:r w:rsidR="00DF16AD">
        <w:t xml:space="preserve">               </w:t>
      </w:r>
      <w:r w:rsidRPr="00DF16AD">
        <w:t xml:space="preserve"> А.П. Самарин</w:t>
      </w: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  <w:sectPr w:rsidR="00F442F0" w:rsidSect="00DF16A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E04A29" w:rsidRPr="00DF16AD" w:rsidRDefault="00E04A29" w:rsidP="00E04A29">
      <w:pPr>
        <w:widowControl w:val="0"/>
        <w:autoSpaceDE w:val="0"/>
        <w:autoSpaceDN w:val="0"/>
        <w:adjustRightInd w:val="0"/>
        <w:ind w:left="4536"/>
        <w:jc w:val="right"/>
      </w:pPr>
      <w:r w:rsidRPr="00DF16AD">
        <w:lastRenderedPageBreak/>
        <w:t>ПРИЛОЖЕНИЕ</w:t>
      </w:r>
      <w:r w:rsidR="00F442F0">
        <w:t xml:space="preserve"> № 1</w:t>
      </w:r>
    </w:p>
    <w:p w:rsidR="00E04A29" w:rsidRPr="00DF16AD" w:rsidRDefault="00E04A29" w:rsidP="00E04A29">
      <w:pPr>
        <w:widowControl w:val="0"/>
        <w:autoSpaceDE w:val="0"/>
        <w:autoSpaceDN w:val="0"/>
        <w:adjustRightInd w:val="0"/>
        <w:ind w:left="4536"/>
        <w:jc w:val="right"/>
      </w:pPr>
      <w:r w:rsidRPr="00DF16AD">
        <w:t>к решению Совета депутатов</w:t>
      </w:r>
    </w:p>
    <w:p w:rsidR="00E04A29" w:rsidRPr="00DF16AD" w:rsidRDefault="00E04A29" w:rsidP="00E04A29">
      <w:pPr>
        <w:widowControl w:val="0"/>
        <w:autoSpaceDE w:val="0"/>
        <w:autoSpaceDN w:val="0"/>
        <w:adjustRightInd w:val="0"/>
        <w:ind w:left="4536"/>
        <w:jc w:val="right"/>
      </w:pPr>
      <w:r w:rsidRPr="00DF16AD">
        <w:t>муниципального образования</w:t>
      </w:r>
    </w:p>
    <w:p w:rsidR="00E04A29" w:rsidRPr="00DF16AD" w:rsidRDefault="00E04A29" w:rsidP="00E04A29">
      <w:pPr>
        <w:widowControl w:val="0"/>
        <w:autoSpaceDE w:val="0"/>
        <w:autoSpaceDN w:val="0"/>
        <w:adjustRightInd w:val="0"/>
        <w:ind w:left="4536"/>
        <w:jc w:val="right"/>
      </w:pPr>
      <w:r w:rsidRPr="00DF16AD">
        <w:t xml:space="preserve"> сельское поселение Алакуртти</w:t>
      </w:r>
    </w:p>
    <w:p w:rsidR="00E04A29" w:rsidRPr="00DF16AD" w:rsidRDefault="00CF3A49" w:rsidP="00E04A29">
      <w:pPr>
        <w:tabs>
          <w:tab w:val="left" w:pos="-120"/>
        </w:tabs>
        <w:ind w:left="-426"/>
        <w:jc w:val="right"/>
        <w:rPr>
          <w:rFonts w:eastAsia="Calibri"/>
          <w:b/>
          <w:lang w:eastAsia="en-US"/>
        </w:rPr>
      </w:pPr>
      <w:r w:rsidRPr="00DF16AD">
        <w:t xml:space="preserve">от </w:t>
      </w:r>
      <w:r w:rsidR="00235558">
        <w:t>29</w:t>
      </w:r>
      <w:r w:rsidR="000B75B8">
        <w:t>.10.</w:t>
      </w:r>
      <w:r w:rsidR="00F34A17" w:rsidRPr="00DF16AD">
        <w:t xml:space="preserve">2021 № </w:t>
      </w:r>
      <w:r w:rsidR="00235558">
        <w:t>770</w:t>
      </w:r>
    </w:p>
    <w:p w:rsidR="00E04A29" w:rsidRPr="00DF16AD" w:rsidRDefault="00E04A29" w:rsidP="00E04A29">
      <w:pPr>
        <w:tabs>
          <w:tab w:val="left" w:pos="-120"/>
        </w:tabs>
        <w:ind w:left="-426"/>
        <w:jc w:val="center"/>
        <w:rPr>
          <w:rFonts w:eastAsia="Calibri"/>
          <w:b/>
          <w:lang w:eastAsia="en-US"/>
        </w:rPr>
      </w:pPr>
    </w:p>
    <w:p w:rsidR="00E04A29" w:rsidRPr="00DF16AD" w:rsidRDefault="00E04A29" w:rsidP="00E04A29">
      <w:pPr>
        <w:tabs>
          <w:tab w:val="left" w:pos="-120"/>
        </w:tabs>
        <w:ind w:left="-426"/>
        <w:jc w:val="center"/>
        <w:rPr>
          <w:rFonts w:eastAsia="Calibri"/>
          <w:b/>
          <w:lang w:eastAsia="en-US"/>
        </w:rPr>
      </w:pPr>
    </w:p>
    <w:p w:rsidR="00DF16AD" w:rsidRPr="00DF16AD" w:rsidRDefault="00E04A29" w:rsidP="00627A92">
      <w:pPr>
        <w:tabs>
          <w:tab w:val="left" w:pos="-120"/>
        </w:tabs>
        <w:ind w:left="-426"/>
        <w:jc w:val="center"/>
        <w:rPr>
          <w:rFonts w:eastAsia="Calibri"/>
          <w:lang w:eastAsia="en-US"/>
        </w:rPr>
      </w:pPr>
      <w:r w:rsidRPr="00DF16AD">
        <w:rPr>
          <w:rFonts w:eastAsia="Calibri"/>
          <w:lang w:eastAsia="en-US"/>
        </w:rPr>
        <w:t>До внесения изменений в Правила землепользования и застройки с.п. Алакуртти Кандалакшского района</w:t>
      </w:r>
    </w:p>
    <w:p w:rsidR="008A4ED9" w:rsidRDefault="008A4ED9" w:rsidP="00DF16AD">
      <w:pPr>
        <w:tabs>
          <w:tab w:val="left" w:pos="-120"/>
        </w:tabs>
        <w:ind w:left="-426"/>
        <w:jc w:val="center"/>
        <w:rPr>
          <w:rFonts w:eastAsia="Calibri"/>
          <w:noProof/>
        </w:rPr>
      </w:pPr>
    </w:p>
    <w:p w:rsidR="008A4ED9" w:rsidRDefault="00235558" w:rsidP="00223725">
      <w:pPr>
        <w:tabs>
          <w:tab w:val="left" w:pos="-120"/>
        </w:tabs>
        <w:rPr>
          <w:rFonts w:eastAsia="Calibri"/>
          <w:noProof/>
        </w:rPr>
      </w:pPr>
      <w:r>
        <w:rPr>
          <w:rFonts w:eastAsia="Calibr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322.5pt">
            <v:imagedata r:id="rId9" o:title="Ефим схема до1"/>
          </v:shape>
        </w:pict>
      </w:r>
    </w:p>
    <w:p w:rsidR="00627A92" w:rsidRDefault="00627A92" w:rsidP="00223725">
      <w:pPr>
        <w:tabs>
          <w:tab w:val="left" w:pos="-120"/>
        </w:tabs>
        <w:rPr>
          <w:rFonts w:eastAsia="Calibri"/>
          <w:noProof/>
        </w:rPr>
      </w:pPr>
    </w:p>
    <w:p w:rsidR="0049105A" w:rsidRDefault="00223725" w:rsidP="00223725">
      <w:pPr>
        <w:tabs>
          <w:tab w:val="left" w:pos="0"/>
        </w:tabs>
        <w:ind w:right="-284"/>
      </w:pPr>
      <w:r w:rsidRPr="00223725">
        <w:t xml:space="preserve"> </w:t>
      </w:r>
      <w:r w:rsidR="00113A7E">
        <w:t>Ж-2/Ж-3 (зона застройки среднеэтажными жилыми домами/зона застройки многоэтажными жилыми домами)</w:t>
      </w:r>
    </w:p>
    <w:p w:rsidR="0049105A" w:rsidRDefault="0049105A" w:rsidP="00223725">
      <w:pPr>
        <w:tabs>
          <w:tab w:val="left" w:pos="0"/>
        </w:tabs>
        <w:ind w:right="-284"/>
      </w:pPr>
    </w:p>
    <w:p w:rsidR="0049105A" w:rsidRDefault="0049105A" w:rsidP="00223725">
      <w:pPr>
        <w:tabs>
          <w:tab w:val="left" w:pos="0"/>
        </w:tabs>
        <w:ind w:right="-284"/>
      </w:pPr>
    </w:p>
    <w:p w:rsidR="0049105A" w:rsidRDefault="0049105A" w:rsidP="00223725">
      <w:pPr>
        <w:tabs>
          <w:tab w:val="left" w:pos="0"/>
        </w:tabs>
        <w:ind w:right="-284"/>
      </w:pPr>
    </w:p>
    <w:p w:rsidR="0049105A" w:rsidRDefault="0049105A" w:rsidP="00223725">
      <w:pPr>
        <w:tabs>
          <w:tab w:val="left" w:pos="0"/>
        </w:tabs>
        <w:ind w:right="-284"/>
      </w:pPr>
    </w:p>
    <w:p w:rsidR="0049105A" w:rsidRDefault="0049105A" w:rsidP="00223725">
      <w:pPr>
        <w:tabs>
          <w:tab w:val="left" w:pos="0"/>
        </w:tabs>
        <w:ind w:right="-284"/>
      </w:pPr>
    </w:p>
    <w:p w:rsidR="0049105A" w:rsidRDefault="0049105A" w:rsidP="00223725">
      <w:pPr>
        <w:tabs>
          <w:tab w:val="left" w:pos="0"/>
        </w:tabs>
        <w:ind w:right="-284"/>
      </w:pPr>
    </w:p>
    <w:p w:rsidR="0049105A" w:rsidRDefault="0049105A" w:rsidP="00223725">
      <w:pPr>
        <w:tabs>
          <w:tab w:val="left" w:pos="0"/>
        </w:tabs>
        <w:ind w:right="-284"/>
      </w:pPr>
    </w:p>
    <w:p w:rsidR="0049105A" w:rsidRDefault="0049105A" w:rsidP="00223725">
      <w:pPr>
        <w:tabs>
          <w:tab w:val="left" w:pos="0"/>
        </w:tabs>
        <w:ind w:right="-284"/>
      </w:pPr>
    </w:p>
    <w:p w:rsidR="0049105A" w:rsidRDefault="0049105A" w:rsidP="00223725">
      <w:pPr>
        <w:tabs>
          <w:tab w:val="left" w:pos="0"/>
        </w:tabs>
        <w:ind w:right="-284"/>
      </w:pPr>
    </w:p>
    <w:p w:rsidR="0049105A" w:rsidRDefault="0049105A" w:rsidP="00223725">
      <w:pPr>
        <w:tabs>
          <w:tab w:val="left" w:pos="0"/>
        </w:tabs>
        <w:ind w:right="-284"/>
      </w:pPr>
    </w:p>
    <w:p w:rsidR="0049105A" w:rsidRDefault="0049105A" w:rsidP="00223725">
      <w:pPr>
        <w:tabs>
          <w:tab w:val="left" w:pos="0"/>
        </w:tabs>
        <w:ind w:right="-284"/>
      </w:pPr>
    </w:p>
    <w:p w:rsidR="0049105A" w:rsidRDefault="0049105A" w:rsidP="00223725">
      <w:pPr>
        <w:tabs>
          <w:tab w:val="left" w:pos="0"/>
        </w:tabs>
        <w:ind w:right="-284"/>
      </w:pPr>
    </w:p>
    <w:p w:rsidR="0049105A" w:rsidRDefault="0049105A" w:rsidP="00223725">
      <w:pPr>
        <w:tabs>
          <w:tab w:val="left" w:pos="0"/>
        </w:tabs>
        <w:ind w:right="-284"/>
      </w:pPr>
    </w:p>
    <w:p w:rsidR="008864CA" w:rsidRDefault="008864CA" w:rsidP="00223725">
      <w:pPr>
        <w:tabs>
          <w:tab w:val="left" w:pos="0"/>
        </w:tabs>
        <w:ind w:right="-284"/>
      </w:pPr>
    </w:p>
    <w:p w:rsidR="00627A92" w:rsidRDefault="00627A92" w:rsidP="00627A92">
      <w:pPr>
        <w:tabs>
          <w:tab w:val="left" w:pos="-120"/>
        </w:tabs>
      </w:pPr>
    </w:p>
    <w:p w:rsidR="00D37181" w:rsidRPr="00DF16AD" w:rsidRDefault="00D37181" w:rsidP="00627A92">
      <w:pPr>
        <w:tabs>
          <w:tab w:val="left" w:pos="-120"/>
        </w:tabs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После</w:t>
      </w:r>
      <w:r w:rsidRPr="00DF16AD">
        <w:rPr>
          <w:rFonts w:eastAsia="Calibri"/>
          <w:lang w:eastAsia="en-US"/>
        </w:rPr>
        <w:t xml:space="preserve"> внесения изменений в Правила землепользования и застройки с.п. Алакуртти Кандалакшского района</w:t>
      </w:r>
    </w:p>
    <w:p w:rsidR="00D37181" w:rsidRDefault="00D37181" w:rsidP="00D37181">
      <w:pPr>
        <w:tabs>
          <w:tab w:val="left" w:pos="-120"/>
        </w:tabs>
        <w:ind w:left="-426"/>
        <w:jc w:val="center"/>
        <w:rPr>
          <w:rFonts w:eastAsia="Calibri"/>
          <w:noProof/>
        </w:rPr>
      </w:pPr>
    </w:p>
    <w:p w:rsidR="00F2769D" w:rsidRDefault="00235558" w:rsidP="00D37181">
      <w:pPr>
        <w:tabs>
          <w:tab w:val="left" w:pos="-120"/>
        </w:tabs>
        <w:rPr>
          <w:rFonts w:eastAsia="Calibri"/>
          <w:noProof/>
        </w:rPr>
      </w:pPr>
      <w:r>
        <w:rPr>
          <w:rFonts w:eastAsia="Calibri"/>
          <w:noProof/>
        </w:rPr>
        <w:pict>
          <v:shape id="_x0000_i1026" type="#_x0000_t75" style="width:510pt;height:322.5pt">
            <v:imagedata r:id="rId10" o:title="Ефим схема посл"/>
          </v:shape>
        </w:pict>
      </w:r>
    </w:p>
    <w:p w:rsidR="00F2769D" w:rsidRDefault="00F2769D" w:rsidP="00D37181">
      <w:pPr>
        <w:tabs>
          <w:tab w:val="left" w:pos="-120"/>
        </w:tabs>
        <w:rPr>
          <w:rFonts w:eastAsia="Calibri"/>
          <w:noProof/>
        </w:rPr>
      </w:pPr>
    </w:p>
    <w:p w:rsidR="00D37181" w:rsidRPr="00745E21" w:rsidRDefault="00113A7E" w:rsidP="00D37181">
      <w:pPr>
        <w:tabs>
          <w:tab w:val="left" w:pos="-120"/>
        </w:tabs>
        <w:jc w:val="both"/>
      </w:pPr>
      <w:r>
        <w:t>Ж-1 (зона застройки индивидуальными жилыми домами)</w:t>
      </w:r>
    </w:p>
    <w:p w:rsidR="00D37181" w:rsidRDefault="00D37181" w:rsidP="00D37181">
      <w:pPr>
        <w:tabs>
          <w:tab w:val="left" w:pos="0"/>
        </w:tabs>
        <w:ind w:right="-284"/>
      </w:pPr>
    </w:p>
    <w:p w:rsidR="00D37181" w:rsidRDefault="00D37181" w:rsidP="00223725">
      <w:pPr>
        <w:tabs>
          <w:tab w:val="left" w:pos="0"/>
        </w:tabs>
        <w:ind w:right="-284"/>
      </w:pPr>
    </w:p>
    <w:p w:rsidR="00D37181" w:rsidRDefault="00D37181" w:rsidP="00223725">
      <w:pPr>
        <w:tabs>
          <w:tab w:val="left" w:pos="0"/>
        </w:tabs>
        <w:ind w:right="-284"/>
      </w:pPr>
    </w:p>
    <w:p w:rsidR="00D37181" w:rsidRDefault="00D37181" w:rsidP="00223725">
      <w:pPr>
        <w:tabs>
          <w:tab w:val="left" w:pos="0"/>
        </w:tabs>
        <w:ind w:right="-284"/>
      </w:pPr>
    </w:p>
    <w:p w:rsidR="00D37181" w:rsidRDefault="00D37181" w:rsidP="00223725">
      <w:pPr>
        <w:tabs>
          <w:tab w:val="left" w:pos="0"/>
        </w:tabs>
        <w:ind w:right="-284"/>
      </w:pPr>
    </w:p>
    <w:p w:rsidR="00D37181" w:rsidRDefault="00D37181" w:rsidP="00223725">
      <w:pPr>
        <w:tabs>
          <w:tab w:val="left" w:pos="0"/>
        </w:tabs>
        <w:ind w:right="-284"/>
      </w:pPr>
    </w:p>
    <w:p w:rsidR="00D37181" w:rsidRDefault="00D37181" w:rsidP="00223725">
      <w:pPr>
        <w:tabs>
          <w:tab w:val="left" w:pos="0"/>
        </w:tabs>
        <w:ind w:right="-284"/>
      </w:pPr>
    </w:p>
    <w:p w:rsidR="00D37181" w:rsidRDefault="00D37181" w:rsidP="00223725">
      <w:pPr>
        <w:tabs>
          <w:tab w:val="left" w:pos="0"/>
        </w:tabs>
        <w:ind w:right="-284"/>
      </w:pP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  <w:sectPr w:rsidR="00F442F0" w:rsidSect="00DF16A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lastRenderedPageBreak/>
        <w:t>ПРИЛОЖЕНИЕ № 2</w:t>
      </w: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t>к решению Совета депутатов</w:t>
      </w: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t>муниципального образования</w:t>
      </w: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t xml:space="preserve"> сельское поселение Алакуртти</w:t>
      </w:r>
    </w:p>
    <w:p w:rsidR="00F442F0" w:rsidRDefault="00F442F0" w:rsidP="00F442F0">
      <w:pPr>
        <w:tabs>
          <w:tab w:val="left" w:pos="-120"/>
        </w:tabs>
        <w:ind w:left="-426"/>
        <w:jc w:val="right"/>
        <w:rPr>
          <w:rFonts w:eastAsia="Calibri"/>
          <w:b/>
          <w:lang w:eastAsia="en-US"/>
        </w:rPr>
      </w:pPr>
      <w:r>
        <w:t xml:space="preserve">от </w:t>
      </w:r>
      <w:r w:rsidR="00235558">
        <w:t>29</w:t>
      </w:r>
      <w:r w:rsidR="000B75B8">
        <w:t>.10.</w:t>
      </w:r>
      <w:r>
        <w:t xml:space="preserve">2021 № </w:t>
      </w:r>
      <w:r w:rsidR="00235558">
        <w:t>770</w:t>
      </w:r>
    </w:p>
    <w:p w:rsidR="00F442F0" w:rsidRDefault="00F442F0" w:rsidP="00F442F0">
      <w:pPr>
        <w:tabs>
          <w:tab w:val="left" w:pos="-120"/>
        </w:tabs>
        <w:ind w:left="-426"/>
        <w:jc w:val="center"/>
        <w:rPr>
          <w:rFonts w:eastAsia="Calibri"/>
          <w:lang w:eastAsia="en-US"/>
        </w:rPr>
      </w:pPr>
    </w:p>
    <w:p w:rsidR="00F442F0" w:rsidRDefault="00F442F0" w:rsidP="00F442F0">
      <w:pPr>
        <w:tabs>
          <w:tab w:val="left" w:pos="-120"/>
        </w:tabs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До внесения изменений в Правила землепользования и застройки с.п. Алакуртти Кандалакшского района</w:t>
      </w:r>
    </w:p>
    <w:p w:rsidR="00F442F0" w:rsidRDefault="00F442F0" w:rsidP="00F442F0">
      <w:pPr>
        <w:tabs>
          <w:tab w:val="left" w:pos="-120"/>
        </w:tabs>
        <w:ind w:left="-426"/>
        <w:jc w:val="center"/>
        <w:rPr>
          <w:rFonts w:eastAsia="Calibri"/>
          <w:noProof/>
        </w:rPr>
      </w:pPr>
    </w:p>
    <w:p w:rsidR="00F442F0" w:rsidRDefault="00F442F0" w:rsidP="00F442F0">
      <w:pPr>
        <w:tabs>
          <w:tab w:val="left" w:pos="-120"/>
        </w:tabs>
        <w:ind w:left="-426"/>
        <w:jc w:val="center"/>
        <w:rPr>
          <w:rFonts w:eastAsia="Calibri"/>
          <w:noProof/>
        </w:rPr>
      </w:pPr>
      <w:r>
        <w:rPr>
          <w:rFonts w:eastAsia="Calibri"/>
          <w:noProof/>
        </w:rPr>
        <w:drawing>
          <wp:inline distT="0" distB="0" distL="0" distR="0" wp14:anchorId="361550FA" wp14:editId="6AD0454F">
            <wp:extent cx="6477000" cy="4076700"/>
            <wp:effectExtent l="0" t="0" r="0" b="0"/>
            <wp:docPr id="5" name="Рисунок 5" descr="погр до у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гр до уч 3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F0" w:rsidRDefault="00F442F0" w:rsidP="00F442F0">
      <w:pPr>
        <w:tabs>
          <w:tab w:val="left" w:pos="-120"/>
        </w:tabs>
        <w:rPr>
          <w:rFonts w:eastAsia="Calibri"/>
          <w:noProof/>
        </w:rPr>
      </w:pPr>
    </w:p>
    <w:p w:rsidR="00F442F0" w:rsidRDefault="00F442F0" w:rsidP="00F442F0">
      <w:pPr>
        <w:tabs>
          <w:tab w:val="left" w:pos="0"/>
        </w:tabs>
        <w:ind w:right="-284"/>
      </w:pPr>
      <w:r>
        <w:t>П-1 (производственные и коммунально-складские территории)</w:t>
      </w: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815B0F" w:rsidRDefault="00815B0F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-120"/>
        </w:tabs>
        <w:ind w:left="-426"/>
        <w:jc w:val="center"/>
        <w:rPr>
          <w:rFonts w:eastAsia="Calibri"/>
          <w:b/>
          <w:lang w:eastAsia="en-US"/>
        </w:rPr>
      </w:pPr>
    </w:p>
    <w:p w:rsidR="00F442F0" w:rsidRDefault="00F442F0" w:rsidP="00F442F0">
      <w:pPr>
        <w:tabs>
          <w:tab w:val="left" w:pos="-120"/>
        </w:tabs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После внесения изменений в Правила землепользования и застройки с.п. Алакуртти Кандалакшского района</w:t>
      </w:r>
    </w:p>
    <w:p w:rsidR="00F442F0" w:rsidRDefault="00F442F0" w:rsidP="00F442F0">
      <w:pPr>
        <w:tabs>
          <w:tab w:val="left" w:pos="-120"/>
        </w:tabs>
        <w:ind w:left="-426"/>
        <w:jc w:val="center"/>
        <w:rPr>
          <w:rFonts w:eastAsia="Calibri"/>
          <w:noProof/>
        </w:rPr>
      </w:pPr>
    </w:p>
    <w:p w:rsidR="00F442F0" w:rsidRDefault="00F442F0" w:rsidP="00F442F0">
      <w:pPr>
        <w:tabs>
          <w:tab w:val="left" w:pos="-120"/>
        </w:tabs>
        <w:rPr>
          <w:rFonts w:eastAsia="Calibri"/>
          <w:noProof/>
        </w:rPr>
      </w:pPr>
      <w:r>
        <w:rPr>
          <w:rFonts w:eastAsia="Calibri"/>
          <w:noProof/>
        </w:rPr>
        <w:drawing>
          <wp:inline distT="0" distB="0" distL="0" distR="0" wp14:anchorId="52FFD445" wp14:editId="3B7F3C8C">
            <wp:extent cx="6477000" cy="4076700"/>
            <wp:effectExtent l="0" t="0" r="0" b="0"/>
            <wp:docPr id="4" name="Рисунок 4" descr="погр после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гр после 3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F0" w:rsidRDefault="00F442F0" w:rsidP="00F442F0">
      <w:pPr>
        <w:tabs>
          <w:tab w:val="left" w:pos="-120"/>
        </w:tabs>
        <w:rPr>
          <w:rFonts w:eastAsia="Calibri"/>
          <w:noProof/>
        </w:rPr>
      </w:pPr>
    </w:p>
    <w:p w:rsidR="00F442F0" w:rsidRDefault="00F442F0" w:rsidP="00F442F0">
      <w:pPr>
        <w:tabs>
          <w:tab w:val="left" w:pos="-120"/>
        </w:tabs>
        <w:jc w:val="both"/>
      </w:pPr>
      <w:r>
        <w:t xml:space="preserve"> РО (зона военных и режимных объектов)</w:t>
      </w: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  <w:sectPr w:rsidR="00F442F0" w:rsidSect="00DF16A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lastRenderedPageBreak/>
        <w:t>ПРИЛОЖЕНИЕ № 3</w:t>
      </w: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t>к решению Совета депутатов</w:t>
      </w: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t>муниципального образования</w:t>
      </w: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t xml:space="preserve"> сельское поселение Алакуртти</w:t>
      </w:r>
    </w:p>
    <w:p w:rsidR="00F442F0" w:rsidRDefault="00F442F0" w:rsidP="00F442F0">
      <w:pPr>
        <w:tabs>
          <w:tab w:val="left" w:pos="-120"/>
        </w:tabs>
        <w:ind w:left="-426"/>
        <w:jc w:val="right"/>
        <w:rPr>
          <w:rFonts w:eastAsia="Calibri"/>
          <w:b/>
          <w:lang w:eastAsia="en-US"/>
        </w:rPr>
      </w:pPr>
      <w:r>
        <w:t xml:space="preserve">от </w:t>
      </w:r>
      <w:r w:rsidR="00235558">
        <w:t>29</w:t>
      </w:r>
      <w:r w:rsidR="000B75B8">
        <w:t>.10</w:t>
      </w:r>
      <w:r>
        <w:t xml:space="preserve">.2021 года № </w:t>
      </w:r>
      <w:r w:rsidR="00235558">
        <w:t>770</w:t>
      </w: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Внесения изменений в Правила землепользования и застройки с.п. Алакуртти Кандалакшского района</w:t>
      </w:r>
    </w:p>
    <w:p w:rsidR="00F442F0" w:rsidRDefault="00F442F0" w:rsidP="00F442F0">
      <w:pPr>
        <w:tabs>
          <w:tab w:val="left" w:pos="426"/>
        </w:tabs>
        <w:ind w:right="-284"/>
        <w:rPr>
          <w:rFonts w:eastAsia="Calibri"/>
          <w:noProof/>
        </w:rPr>
      </w:pPr>
    </w:p>
    <w:p w:rsidR="00F442F0" w:rsidRDefault="00952AB3" w:rsidP="00F442F0">
      <w:pPr>
        <w:tabs>
          <w:tab w:val="left" w:pos="426"/>
        </w:tabs>
        <w:ind w:right="-284"/>
        <w:jc w:val="center"/>
        <w:rPr>
          <w:rFonts w:eastAsia="Calibri"/>
          <w:noProof/>
        </w:rPr>
      </w:pPr>
      <w:r>
        <w:rPr>
          <w:rFonts w:eastAsia="Calibri"/>
          <w:noProof/>
        </w:rPr>
        <w:pict>
          <v:shape id="_x0000_i1027" type="#_x0000_t75" style="width:492pt;height:393pt">
            <v:imagedata r:id="rId13" o:title="схема кайрал - салла посл уч 210"/>
          </v:shape>
        </w:pict>
      </w:r>
    </w:p>
    <w:p w:rsidR="00F442F0" w:rsidRDefault="00F442F0" w:rsidP="00F442F0">
      <w:pPr>
        <w:tabs>
          <w:tab w:val="left" w:pos="426"/>
        </w:tabs>
        <w:ind w:right="-284"/>
        <w:jc w:val="center"/>
        <w:rPr>
          <w:rFonts w:eastAsia="Calibri"/>
          <w:noProof/>
        </w:rPr>
      </w:pPr>
    </w:p>
    <w:p w:rsidR="00F442F0" w:rsidRDefault="00F442F0" w:rsidP="00F442F0">
      <w:pPr>
        <w:tabs>
          <w:tab w:val="left" w:pos="0"/>
        </w:tabs>
        <w:ind w:right="-284"/>
        <w:rPr>
          <w:rFonts w:eastAsia="Calibri"/>
          <w:highlight w:val="yellow"/>
          <w:lang w:eastAsia="en-US"/>
        </w:rPr>
      </w:pPr>
      <w:r>
        <w:t>Преобразование лесохозяйственной зоны в зону РО (зона военных и режимных объектов)</w:t>
      </w:r>
    </w:p>
    <w:p w:rsidR="00F442F0" w:rsidRDefault="00F442F0" w:rsidP="00F442F0">
      <w:pPr>
        <w:tabs>
          <w:tab w:val="left" w:pos="-120"/>
        </w:tabs>
        <w:jc w:val="both"/>
      </w:pPr>
    </w:p>
    <w:p w:rsidR="00F442F0" w:rsidRDefault="00F442F0" w:rsidP="00F442F0"/>
    <w:p w:rsidR="00F442F0" w:rsidRDefault="00F442F0" w:rsidP="00F442F0"/>
    <w:p w:rsidR="00F442F0" w:rsidRDefault="00F442F0" w:rsidP="00F442F0"/>
    <w:p w:rsidR="00F442F0" w:rsidRDefault="00F442F0" w:rsidP="00F442F0"/>
    <w:p w:rsidR="00F442F0" w:rsidRDefault="00F442F0" w:rsidP="00F442F0"/>
    <w:p w:rsidR="00F442F0" w:rsidRDefault="00F442F0" w:rsidP="00F442F0"/>
    <w:p w:rsidR="00F442F0" w:rsidRDefault="00F442F0" w:rsidP="00F442F0"/>
    <w:p w:rsidR="00F442F0" w:rsidRDefault="00F442F0" w:rsidP="00F442F0"/>
    <w:p w:rsidR="00F442F0" w:rsidRDefault="00F442F0" w:rsidP="00F442F0"/>
    <w:p w:rsidR="00F442F0" w:rsidRDefault="00F442F0" w:rsidP="00F442F0"/>
    <w:p w:rsidR="00F442F0" w:rsidRDefault="00F442F0" w:rsidP="00F442F0"/>
    <w:p w:rsidR="00F442F0" w:rsidRDefault="00F442F0" w:rsidP="00F442F0"/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  <w:sectPr w:rsidR="00F442F0" w:rsidSect="00DF16A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lastRenderedPageBreak/>
        <w:t>ПРИЛОЖЕНИЕ № 4</w:t>
      </w: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t>к решению Совета депутатов</w:t>
      </w: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t>муниципального образования</w:t>
      </w: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t xml:space="preserve"> сельское поселение Алакуртти</w:t>
      </w:r>
    </w:p>
    <w:p w:rsidR="00F442F0" w:rsidRDefault="00F442F0" w:rsidP="00F442F0">
      <w:pPr>
        <w:tabs>
          <w:tab w:val="left" w:pos="-120"/>
        </w:tabs>
        <w:ind w:left="-426"/>
        <w:jc w:val="right"/>
        <w:rPr>
          <w:rFonts w:eastAsia="Calibri"/>
          <w:b/>
          <w:lang w:eastAsia="en-US"/>
        </w:rPr>
      </w:pPr>
      <w:r>
        <w:t xml:space="preserve">от </w:t>
      </w:r>
      <w:r w:rsidR="00235558">
        <w:t>29</w:t>
      </w:r>
      <w:r w:rsidR="000B75B8">
        <w:t>.10</w:t>
      </w:r>
      <w:r>
        <w:t xml:space="preserve">.2021 года № </w:t>
      </w:r>
      <w:r w:rsidR="00235558">
        <w:t>770</w:t>
      </w:r>
    </w:p>
    <w:p w:rsidR="00F442F0" w:rsidRDefault="00F442F0" w:rsidP="00F442F0">
      <w:pPr>
        <w:tabs>
          <w:tab w:val="left" w:pos="-120"/>
        </w:tabs>
        <w:ind w:left="-426"/>
        <w:jc w:val="center"/>
        <w:rPr>
          <w:rFonts w:eastAsia="Calibri"/>
          <w:b/>
          <w:lang w:eastAsia="en-US"/>
        </w:rPr>
      </w:pPr>
    </w:p>
    <w:p w:rsidR="00F442F0" w:rsidRDefault="00F442F0" w:rsidP="00F442F0">
      <w:pPr>
        <w:tabs>
          <w:tab w:val="left" w:pos="-120"/>
        </w:tabs>
        <w:ind w:left="-426"/>
        <w:jc w:val="center"/>
        <w:rPr>
          <w:rFonts w:eastAsia="Calibri"/>
          <w:b/>
          <w:lang w:eastAsia="en-US"/>
        </w:rPr>
      </w:pPr>
    </w:p>
    <w:p w:rsidR="00F442F0" w:rsidRDefault="00F442F0" w:rsidP="00F442F0">
      <w:pPr>
        <w:tabs>
          <w:tab w:val="left" w:pos="-120"/>
        </w:tabs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Внесения изменений в Правила землепользования и застройки с.п. Алакуртти Кандалакшского района</w:t>
      </w:r>
    </w:p>
    <w:p w:rsidR="00F442F0" w:rsidRDefault="00F442F0" w:rsidP="00F442F0">
      <w:pPr>
        <w:tabs>
          <w:tab w:val="left" w:pos="-120"/>
        </w:tabs>
        <w:rPr>
          <w:rFonts w:eastAsia="Calibri"/>
          <w:noProof/>
        </w:rPr>
      </w:pPr>
    </w:p>
    <w:p w:rsidR="00F442F0" w:rsidRDefault="00235558" w:rsidP="00F442F0">
      <w:pPr>
        <w:tabs>
          <w:tab w:val="left" w:pos="-120"/>
        </w:tabs>
        <w:jc w:val="center"/>
        <w:rPr>
          <w:rFonts w:eastAsia="Calibri"/>
          <w:noProof/>
        </w:rPr>
      </w:pPr>
      <w:r>
        <w:rPr>
          <w:rFonts w:eastAsia="Calibri"/>
          <w:noProof/>
        </w:rPr>
        <w:pict>
          <v:shape id="_x0000_i1028" type="#_x0000_t75" style="width:510pt;height:322.5pt">
            <v:imagedata r:id="rId14" o:title="схема кайрал - салла 205 уч"/>
          </v:shape>
        </w:pict>
      </w:r>
    </w:p>
    <w:p w:rsidR="00F442F0" w:rsidRDefault="00F442F0" w:rsidP="00F442F0">
      <w:pPr>
        <w:tabs>
          <w:tab w:val="left" w:pos="-120"/>
        </w:tabs>
        <w:rPr>
          <w:rFonts w:eastAsia="Calibri"/>
          <w:noProof/>
        </w:rPr>
      </w:pPr>
    </w:p>
    <w:p w:rsidR="00F442F0" w:rsidRDefault="00F442F0" w:rsidP="00F442F0">
      <w:pPr>
        <w:tabs>
          <w:tab w:val="left" w:pos="-120"/>
        </w:tabs>
        <w:jc w:val="both"/>
      </w:pPr>
      <w:r>
        <w:t>Преобразование зоны СХ-1 (зона садоводства, огородничества) в зону РО (зона военных и режимных объектов).</w:t>
      </w:r>
    </w:p>
    <w:p w:rsidR="00947C49" w:rsidRDefault="00947C49" w:rsidP="00F442F0">
      <w:pPr>
        <w:tabs>
          <w:tab w:val="left" w:pos="-120"/>
        </w:tabs>
        <w:jc w:val="both"/>
      </w:pPr>
    </w:p>
    <w:p w:rsidR="00947C49" w:rsidRDefault="00947C49" w:rsidP="00F442F0">
      <w:pPr>
        <w:tabs>
          <w:tab w:val="left" w:pos="-120"/>
        </w:tabs>
        <w:jc w:val="both"/>
      </w:pPr>
    </w:p>
    <w:p w:rsidR="00947C49" w:rsidRDefault="00947C49" w:rsidP="00F442F0">
      <w:pPr>
        <w:tabs>
          <w:tab w:val="left" w:pos="-120"/>
        </w:tabs>
        <w:jc w:val="both"/>
      </w:pPr>
    </w:p>
    <w:p w:rsidR="00947C49" w:rsidRDefault="00235558" w:rsidP="00F442F0">
      <w:pPr>
        <w:tabs>
          <w:tab w:val="left" w:pos="-120"/>
        </w:tabs>
        <w:jc w:val="both"/>
      </w:pPr>
      <w:r>
        <w:lastRenderedPageBreak/>
        <w:pict>
          <v:shape id="_x0000_i1029" type="#_x0000_t75" style="width:504.75pt;height:345pt">
            <v:imagedata r:id="rId15" o:title="схема кайрал - салла посл 210 уч"/>
          </v:shape>
        </w:pict>
      </w:r>
    </w:p>
    <w:p w:rsidR="00F442F0" w:rsidRDefault="00F442F0" w:rsidP="00F442F0">
      <w:pPr>
        <w:tabs>
          <w:tab w:val="left" w:pos="0"/>
        </w:tabs>
        <w:ind w:right="-284"/>
      </w:pPr>
    </w:p>
    <w:p w:rsidR="00947C49" w:rsidRDefault="00947C49" w:rsidP="00947C49">
      <w:pPr>
        <w:tabs>
          <w:tab w:val="left" w:pos="-120"/>
        </w:tabs>
        <w:jc w:val="both"/>
      </w:pPr>
      <w:r>
        <w:t>Преобразование лесохозяйственной зоны в зону РО (зона военных и режимных объектов).</w:t>
      </w:r>
    </w:p>
    <w:p w:rsidR="00F442F0" w:rsidRDefault="00F442F0" w:rsidP="00947C49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  <w:sectPr w:rsidR="00F442F0" w:rsidSect="00DF16A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lastRenderedPageBreak/>
        <w:t>ПРИЛОЖЕНИЕ № 5</w:t>
      </w: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t>к решению Совета депутатов</w:t>
      </w: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t>муниципального образования</w:t>
      </w: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t xml:space="preserve"> сельское поселение Алакуртти</w:t>
      </w:r>
    </w:p>
    <w:p w:rsidR="00F442F0" w:rsidRDefault="00F442F0" w:rsidP="00F442F0">
      <w:pPr>
        <w:tabs>
          <w:tab w:val="left" w:pos="-120"/>
        </w:tabs>
        <w:ind w:left="-426"/>
        <w:jc w:val="right"/>
        <w:rPr>
          <w:rFonts w:eastAsia="Calibri"/>
          <w:b/>
          <w:lang w:eastAsia="en-US"/>
        </w:rPr>
      </w:pPr>
      <w:r>
        <w:t xml:space="preserve">от </w:t>
      </w:r>
      <w:r w:rsidR="00235558">
        <w:t>29</w:t>
      </w:r>
      <w:r w:rsidR="000B75B8">
        <w:t>.10</w:t>
      </w:r>
      <w:r>
        <w:t xml:space="preserve">.2021 года № </w:t>
      </w:r>
      <w:r w:rsidR="00235558">
        <w:t>770</w:t>
      </w:r>
      <w:bookmarkStart w:id="0" w:name="_GoBack"/>
      <w:bookmarkEnd w:id="0"/>
    </w:p>
    <w:p w:rsidR="00F442F0" w:rsidRDefault="00F442F0" w:rsidP="00F442F0">
      <w:pPr>
        <w:tabs>
          <w:tab w:val="left" w:pos="-120"/>
        </w:tabs>
        <w:ind w:left="-426"/>
        <w:jc w:val="center"/>
        <w:rPr>
          <w:rFonts w:eastAsia="Calibri"/>
          <w:b/>
          <w:lang w:eastAsia="en-US"/>
        </w:rPr>
      </w:pPr>
    </w:p>
    <w:p w:rsidR="00F442F0" w:rsidRDefault="00F442F0" w:rsidP="00F442F0">
      <w:pPr>
        <w:tabs>
          <w:tab w:val="left" w:pos="-120"/>
        </w:tabs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До внесения изменений в Правила землепользования и застройки с.п. Алакуртти Кандалакшского района</w:t>
      </w:r>
    </w:p>
    <w:p w:rsidR="00F442F0" w:rsidRDefault="00F442F0" w:rsidP="00F442F0">
      <w:pPr>
        <w:tabs>
          <w:tab w:val="left" w:pos="-120"/>
        </w:tabs>
        <w:ind w:left="-426"/>
        <w:jc w:val="center"/>
        <w:rPr>
          <w:rFonts w:eastAsia="Calibri"/>
          <w:noProof/>
        </w:rPr>
      </w:pPr>
    </w:p>
    <w:p w:rsidR="00F442F0" w:rsidRDefault="00F442F0" w:rsidP="00F442F0">
      <w:pPr>
        <w:tabs>
          <w:tab w:val="left" w:pos="-120"/>
        </w:tabs>
        <w:rPr>
          <w:rFonts w:eastAsia="Calibri"/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AC5B7F" wp14:editId="093F07F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69380" cy="4122420"/>
            <wp:effectExtent l="0" t="0" r="7620" b="0"/>
            <wp:wrapSquare wrapText="right"/>
            <wp:docPr id="14" name="Рисунок 14" descr="сзтуио мног уч ро стар пос 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зтуио мног уч ро стар пос Д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412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2F0" w:rsidRDefault="00F442F0" w:rsidP="00F442F0">
      <w:pPr>
        <w:tabs>
          <w:tab w:val="left" w:pos="-120"/>
        </w:tabs>
        <w:jc w:val="center"/>
        <w:rPr>
          <w:rFonts w:eastAsia="Calibri"/>
          <w:noProof/>
        </w:rPr>
      </w:pPr>
      <w:r>
        <w:rPr>
          <w:rFonts w:eastAsia="Calibri"/>
          <w:noProof/>
        </w:rPr>
        <w:drawing>
          <wp:inline distT="0" distB="0" distL="0" distR="0" wp14:anchorId="5221F0CA" wp14:editId="7B1F4F98">
            <wp:extent cx="6477000" cy="3200400"/>
            <wp:effectExtent l="0" t="0" r="0" b="0"/>
            <wp:docPr id="13" name="Рисунок 13" descr="мног уч в сзтуио зон ро финск 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ног уч в сзтуио зон ро финск ДО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F0" w:rsidRDefault="00F442F0" w:rsidP="00F442F0">
      <w:pPr>
        <w:tabs>
          <w:tab w:val="left" w:pos="-120"/>
        </w:tabs>
        <w:jc w:val="center"/>
        <w:rPr>
          <w:rFonts w:eastAsia="Calibri"/>
          <w:noProof/>
        </w:rPr>
      </w:pPr>
      <w:r>
        <w:rPr>
          <w:rFonts w:eastAsia="Calibri"/>
          <w:noProof/>
        </w:rPr>
        <w:lastRenderedPageBreak/>
        <w:drawing>
          <wp:inline distT="0" distB="0" distL="0" distR="0" wp14:anchorId="7B3D6EBB" wp14:editId="7ECDE727">
            <wp:extent cx="6477000" cy="6385560"/>
            <wp:effectExtent l="0" t="0" r="0" b="0"/>
            <wp:docPr id="12" name="Рисунок 12" descr="1множ уч схтуио возл тумч 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множ уч схтуио возл тумч ДО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3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F0" w:rsidRDefault="00F442F0" w:rsidP="00F442F0">
      <w:pPr>
        <w:tabs>
          <w:tab w:val="left" w:pos="-120"/>
        </w:tabs>
        <w:ind w:left="-426"/>
        <w:jc w:val="center"/>
        <w:rPr>
          <w:rFonts w:eastAsia="Calibri"/>
          <w:noProof/>
        </w:rPr>
      </w:pPr>
    </w:p>
    <w:p w:rsidR="00F442F0" w:rsidRDefault="00F442F0" w:rsidP="00F442F0">
      <w:pPr>
        <w:tabs>
          <w:tab w:val="left" w:pos="-120"/>
        </w:tabs>
        <w:jc w:val="center"/>
        <w:rPr>
          <w:rFonts w:eastAsia="Calibri"/>
          <w:noProof/>
        </w:rPr>
      </w:pPr>
      <w:r>
        <w:rPr>
          <w:rFonts w:eastAsia="Calibri"/>
          <w:noProof/>
        </w:rPr>
        <w:drawing>
          <wp:inline distT="0" distB="0" distL="0" distR="0" wp14:anchorId="3C29C0AC" wp14:editId="28D169EA">
            <wp:extent cx="2773680" cy="2606040"/>
            <wp:effectExtent l="0" t="0" r="7620" b="3810"/>
            <wp:docPr id="11" name="Рисунок 11" descr="уч собол бессроч ар под гар возл 220 вт 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ч собол бессроч ар под гар возл 220 вт Д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F0" w:rsidRDefault="00F442F0" w:rsidP="00F442F0">
      <w:pPr>
        <w:tabs>
          <w:tab w:val="left" w:pos="-120"/>
        </w:tabs>
        <w:ind w:left="-426"/>
        <w:jc w:val="center"/>
        <w:rPr>
          <w:rFonts w:eastAsia="Calibri"/>
          <w:noProof/>
        </w:rPr>
      </w:pPr>
    </w:p>
    <w:p w:rsidR="00F442F0" w:rsidRDefault="00F442F0" w:rsidP="00F442F0">
      <w:pPr>
        <w:tabs>
          <w:tab w:val="left" w:pos="0"/>
        </w:tabs>
        <w:ind w:right="-284"/>
      </w:pPr>
      <w:r>
        <w:t xml:space="preserve"> П-1 (производственные и коммунально-складские территории), П-2 (зона размещения объектов инженерной инфраструктуры), П-3 (зона размещения объектов транспортной инфраструктуры), Ц-1 (зона общественно-деловой застройки), Ж-1 (зона застройки индивидуальными жилыми домами), Ж-2 (зона застройки среднеэтажными жилыми домами), Ж-3 (зона застройки многоэтажными жилыми домами), Р-1 (зеленые насаждения рекреационного назначения), Р-2 (сохраняемые природные ландшафты), С-3 (зеленые насаждения специального назначения.</w:t>
      </w: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1"/>
      </w:pPr>
    </w:p>
    <w:p w:rsidR="00F442F0" w:rsidRDefault="00F442F0" w:rsidP="00F442F0">
      <w:pPr>
        <w:tabs>
          <w:tab w:val="left" w:pos="0"/>
        </w:tabs>
        <w:ind w:right="-1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1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После внесения изменений в Правила землепользования и застройки с.п. Алакуртти Кандалакшского района</w:t>
      </w:r>
    </w:p>
    <w:p w:rsidR="00F442F0" w:rsidRDefault="00F442F0" w:rsidP="00F442F0">
      <w:pPr>
        <w:tabs>
          <w:tab w:val="left" w:pos="426"/>
        </w:tabs>
        <w:ind w:right="-143" w:hanging="284"/>
        <w:jc w:val="center"/>
        <w:rPr>
          <w:rFonts w:eastAsia="Calibri"/>
          <w:noProof/>
        </w:rPr>
      </w:pPr>
    </w:p>
    <w:p w:rsidR="00F442F0" w:rsidRDefault="00F442F0" w:rsidP="00F442F0">
      <w:pPr>
        <w:tabs>
          <w:tab w:val="left" w:pos="426"/>
        </w:tabs>
        <w:ind w:right="-1"/>
        <w:rPr>
          <w:rFonts w:eastAsia="Calibri"/>
          <w:noProof/>
        </w:rPr>
      </w:pPr>
      <w:r>
        <w:rPr>
          <w:rFonts w:eastAsia="Calibri"/>
          <w:noProof/>
        </w:rPr>
        <w:drawing>
          <wp:inline distT="0" distB="0" distL="0" distR="0" wp14:anchorId="04D91146" wp14:editId="1678670D">
            <wp:extent cx="6469380" cy="4290060"/>
            <wp:effectExtent l="0" t="0" r="7620" b="0"/>
            <wp:docPr id="10" name="Рисунок 10" descr="сзтуио мног уч ро стар пос ПОС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зтуио мног уч ро стар пос ПОСЛ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F0" w:rsidRDefault="00F442F0" w:rsidP="00F442F0">
      <w:pPr>
        <w:tabs>
          <w:tab w:val="left" w:pos="426"/>
        </w:tabs>
        <w:ind w:right="-284"/>
        <w:rPr>
          <w:rFonts w:eastAsia="Calibri"/>
          <w:noProof/>
        </w:rPr>
      </w:pPr>
    </w:p>
    <w:p w:rsidR="00F442F0" w:rsidRDefault="00F442F0" w:rsidP="00F442F0">
      <w:pPr>
        <w:tabs>
          <w:tab w:val="left" w:pos="426"/>
        </w:tabs>
        <w:ind w:right="-284"/>
        <w:rPr>
          <w:rFonts w:eastAsia="Calibri"/>
          <w:noProof/>
        </w:rPr>
      </w:pPr>
      <w:r>
        <w:rPr>
          <w:rFonts w:eastAsia="Calibri"/>
          <w:noProof/>
        </w:rPr>
        <w:drawing>
          <wp:inline distT="0" distB="0" distL="0" distR="0" wp14:anchorId="24160F2D" wp14:editId="7D5106B0">
            <wp:extent cx="6477000" cy="3200400"/>
            <wp:effectExtent l="0" t="0" r="0" b="0"/>
            <wp:docPr id="9" name="Рисунок 9" descr="мног уч в сзтуио зон ро финск ПОС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ног уч в сзтуио зон ро финск ПОСЛ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F0" w:rsidRDefault="00F442F0" w:rsidP="00F442F0">
      <w:pPr>
        <w:tabs>
          <w:tab w:val="left" w:pos="426"/>
        </w:tabs>
        <w:ind w:right="-284"/>
        <w:rPr>
          <w:rFonts w:eastAsia="Calibri"/>
          <w:noProof/>
        </w:rPr>
      </w:pPr>
      <w:r>
        <w:rPr>
          <w:rFonts w:eastAsia="Calibri"/>
          <w:noProof/>
        </w:rPr>
        <w:lastRenderedPageBreak/>
        <w:drawing>
          <wp:inline distT="0" distB="0" distL="0" distR="0" wp14:anchorId="287A89DF" wp14:editId="0007F447">
            <wp:extent cx="6477000" cy="6370320"/>
            <wp:effectExtent l="0" t="0" r="0" b="0"/>
            <wp:docPr id="8" name="Рисунок 8" descr="1множ уч схтуио возл тумч ПОС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множ уч схтуио возл тумч ПОСЛ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37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F0" w:rsidRDefault="00F442F0" w:rsidP="00F442F0">
      <w:pPr>
        <w:tabs>
          <w:tab w:val="left" w:pos="426"/>
        </w:tabs>
        <w:ind w:right="-284"/>
        <w:jc w:val="center"/>
        <w:rPr>
          <w:rFonts w:eastAsia="Calibri"/>
          <w:noProof/>
        </w:rPr>
      </w:pPr>
    </w:p>
    <w:p w:rsidR="00F442F0" w:rsidRDefault="00F442F0" w:rsidP="00F442F0">
      <w:pPr>
        <w:tabs>
          <w:tab w:val="left" w:pos="426"/>
        </w:tabs>
        <w:ind w:right="-1"/>
        <w:jc w:val="center"/>
        <w:rPr>
          <w:rFonts w:eastAsia="Calibri"/>
          <w:noProof/>
        </w:rPr>
      </w:pPr>
      <w:r>
        <w:rPr>
          <w:rFonts w:eastAsia="Calibri"/>
          <w:noProof/>
        </w:rPr>
        <w:drawing>
          <wp:inline distT="0" distB="0" distL="0" distR="0" wp14:anchorId="4C32E71D" wp14:editId="57D91A87">
            <wp:extent cx="3589020" cy="2369820"/>
            <wp:effectExtent l="0" t="0" r="0" b="0"/>
            <wp:docPr id="7" name="Рисунок 7" descr="уч собол бессроч ар под гар возл 220 вт ПОС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ч собол бессроч ар под гар возл 220 вт ПОСЛ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05A" w:rsidRDefault="00F442F0" w:rsidP="00F442F0">
      <w:pPr>
        <w:tabs>
          <w:tab w:val="left" w:pos="-120"/>
        </w:tabs>
        <w:jc w:val="both"/>
      </w:pPr>
      <w:r>
        <w:t>РО (зона военных и режимных объектов)</w:t>
      </w:r>
    </w:p>
    <w:sectPr w:rsidR="0049105A" w:rsidSect="00DF16A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2AB3" w:rsidRDefault="00952AB3" w:rsidP="00627A92">
      <w:r>
        <w:separator/>
      </w:r>
    </w:p>
  </w:endnote>
  <w:endnote w:type="continuationSeparator" w:id="0">
    <w:p w:rsidR="00952AB3" w:rsidRDefault="00952AB3" w:rsidP="00627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2AB3" w:rsidRDefault="00952AB3" w:rsidP="00627A92">
      <w:r>
        <w:separator/>
      </w:r>
    </w:p>
  </w:footnote>
  <w:footnote w:type="continuationSeparator" w:id="0">
    <w:p w:rsidR="00952AB3" w:rsidRDefault="00952AB3" w:rsidP="00627A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F5E06DE"/>
    <w:multiLevelType w:val="hybridMultilevel"/>
    <w:tmpl w:val="453C72CE"/>
    <w:lvl w:ilvl="0" w:tplc="85081F54">
      <w:start w:val="1"/>
      <w:numFmt w:val="decimal"/>
      <w:pStyle w:val="1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360"/>
    <w:rsid w:val="00001873"/>
    <w:rsid w:val="00051F8D"/>
    <w:rsid w:val="00065CF6"/>
    <w:rsid w:val="00094FC9"/>
    <w:rsid w:val="000B75B8"/>
    <w:rsid w:val="000F7360"/>
    <w:rsid w:val="00102FB0"/>
    <w:rsid w:val="00113A7E"/>
    <w:rsid w:val="00122B8D"/>
    <w:rsid w:val="00146172"/>
    <w:rsid w:val="001557DC"/>
    <w:rsid w:val="00170167"/>
    <w:rsid w:val="001706DA"/>
    <w:rsid w:val="001905BA"/>
    <w:rsid w:val="001D0FB8"/>
    <w:rsid w:val="001F7A4D"/>
    <w:rsid w:val="00223725"/>
    <w:rsid w:val="00235558"/>
    <w:rsid w:val="002610F1"/>
    <w:rsid w:val="00272684"/>
    <w:rsid w:val="002C5C59"/>
    <w:rsid w:val="002F473F"/>
    <w:rsid w:val="00331FE2"/>
    <w:rsid w:val="003563D7"/>
    <w:rsid w:val="00380DF9"/>
    <w:rsid w:val="003B3499"/>
    <w:rsid w:val="00457E58"/>
    <w:rsid w:val="00490679"/>
    <w:rsid w:val="0049105A"/>
    <w:rsid w:val="004A4394"/>
    <w:rsid w:val="004F679A"/>
    <w:rsid w:val="005154A3"/>
    <w:rsid w:val="00532DEA"/>
    <w:rsid w:val="00544E62"/>
    <w:rsid w:val="005771A9"/>
    <w:rsid w:val="00586A5F"/>
    <w:rsid w:val="005C2BB1"/>
    <w:rsid w:val="005E5FFB"/>
    <w:rsid w:val="00626DB1"/>
    <w:rsid w:val="00627563"/>
    <w:rsid w:val="00627A92"/>
    <w:rsid w:val="00667B97"/>
    <w:rsid w:val="006B104F"/>
    <w:rsid w:val="006C19E5"/>
    <w:rsid w:val="006E0287"/>
    <w:rsid w:val="006E420D"/>
    <w:rsid w:val="00745E21"/>
    <w:rsid w:val="0076528B"/>
    <w:rsid w:val="007955F8"/>
    <w:rsid w:val="007B2ABE"/>
    <w:rsid w:val="007F464E"/>
    <w:rsid w:val="00814A0B"/>
    <w:rsid w:val="00815B0F"/>
    <w:rsid w:val="008175F0"/>
    <w:rsid w:val="00831558"/>
    <w:rsid w:val="00865157"/>
    <w:rsid w:val="008864CA"/>
    <w:rsid w:val="008A1521"/>
    <w:rsid w:val="008A4ED9"/>
    <w:rsid w:val="008F02D7"/>
    <w:rsid w:val="009011EC"/>
    <w:rsid w:val="00912146"/>
    <w:rsid w:val="009259E3"/>
    <w:rsid w:val="0094522A"/>
    <w:rsid w:val="00946847"/>
    <w:rsid w:val="00947C49"/>
    <w:rsid w:val="00952993"/>
    <w:rsid w:val="00952AB3"/>
    <w:rsid w:val="00980AC3"/>
    <w:rsid w:val="009C515A"/>
    <w:rsid w:val="009D090E"/>
    <w:rsid w:val="00A44D12"/>
    <w:rsid w:val="00A63E79"/>
    <w:rsid w:val="00AE4084"/>
    <w:rsid w:val="00B10640"/>
    <w:rsid w:val="00B21DC0"/>
    <w:rsid w:val="00B35E3A"/>
    <w:rsid w:val="00B509A0"/>
    <w:rsid w:val="00B604B8"/>
    <w:rsid w:val="00B663A5"/>
    <w:rsid w:val="00B722DD"/>
    <w:rsid w:val="00B96217"/>
    <w:rsid w:val="00C8138C"/>
    <w:rsid w:val="00C91EEE"/>
    <w:rsid w:val="00CA491D"/>
    <w:rsid w:val="00CF3A49"/>
    <w:rsid w:val="00D2424D"/>
    <w:rsid w:val="00D37181"/>
    <w:rsid w:val="00D94DC1"/>
    <w:rsid w:val="00DE6AF3"/>
    <w:rsid w:val="00DF16AD"/>
    <w:rsid w:val="00DF6002"/>
    <w:rsid w:val="00E04A29"/>
    <w:rsid w:val="00E47A6B"/>
    <w:rsid w:val="00EA4E8A"/>
    <w:rsid w:val="00EE4A55"/>
    <w:rsid w:val="00EE531E"/>
    <w:rsid w:val="00EE77E9"/>
    <w:rsid w:val="00F2769D"/>
    <w:rsid w:val="00F34A17"/>
    <w:rsid w:val="00F36AC7"/>
    <w:rsid w:val="00F442F0"/>
    <w:rsid w:val="00F740E3"/>
    <w:rsid w:val="00F8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C9B0F"/>
  <w15:docId w15:val="{0159B8AA-E978-49A6-89F3-714F2F0E7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6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21DC0"/>
    <w:pPr>
      <w:keepNext/>
      <w:numPr>
        <w:numId w:val="1"/>
      </w:numPr>
      <w:outlineLvl w:val="0"/>
    </w:pPr>
    <w:rPr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uiPriority w:val="99"/>
    <w:rsid w:val="00B10640"/>
    <w:pPr>
      <w:widowControl w:val="0"/>
      <w:autoSpaceDE w:val="0"/>
      <w:autoSpaceDN w:val="0"/>
      <w:adjustRightInd w:val="0"/>
      <w:spacing w:line="278" w:lineRule="exact"/>
      <w:ind w:firstLine="355"/>
      <w:jc w:val="both"/>
    </w:pPr>
    <w:rPr>
      <w:rFonts w:ascii="Arial" w:hAnsi="Arial" w:cs="Arial"/>
    </w:rPr>
  </w:style>
  <w:style w:type="character" w:customStyle="1" w:styleId="FontStyle20">
    <w:name w:val="Font Style20"/>
    <w:uiPriority w:val="99"/>
    <w:rsid w:val="00B10640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basedOn w:val="a0"/>
    <w:rsid w:val="00B10640"/>
  </w:style>
  <w:style w:type="paragraph" w:styleId="a3">
    <w:name w:val="Balloon Text"/>
    <w:basedOn w:val="a"/>
    <w:link w:val="a4"/>
    <w:uiPriority w:val="99"/>
    <w:semiHidden/>
    <w:unhideWhenUsed/>
    <w:rsid w:val="00B106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64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6528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21DC0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styleId="a6">
    <w:name w:val="Hyperlink"/>
    <w:rsid w:val="00B21DC0"/>
    <w:rPr>
      <w:color w:val="000080"/>
      <w:u w:val="single"/>
    </w:rPr>
  </w:style>
  <w:style w:type="paragraph" w:customStyle="1" w:styleId="ConsPlusNormal">
    <w:name w:val="ConsPlusNormal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7">
    <w:name w:val="Normal (Web)"/>
    <w:basedOn w:val="a"/>
    <w:rsid w:val="00B21DC0"/>
    <w:pPr>
      <w:spacing w:before="280" w:after="119"/>
    </w:pPr>
    <w:rPr>
      <w:lang w:eastAsia="ar-SA"/>
    </w:rPr>
  </w:style>
  <w:style w:type="paragraph" w:customStyle="1" w:styleId="a8">
    <w:name w:val="Заголовок статьи"/>
    <w:basedOn w:val="a"/>
    <w:next w:val="a"/>
    <w:rsid w:val="00B21DC0"/>
    <w:pPr>
      <w:suppressAutoHyphens/>
      <w:ind w:left="1612" w:hanging="892"/>
      <w:jc w:val="both"/>
    </w:pPr>
    <w:rPr>
      <w:rFonts w:ascii="Arial" w:hAnsi="Arial"/>
      <w:sz w:val="22"/>
      <w:szCs w:val="22"/>
      <w:lang w:eastAsia="ar-SA"/>
    </w:rPr>
  </w:style>
  <w:style w:type="paragraph" w:styleId="a9">
    <w:name w:val="header"/>
    <w:basedOn w:val="a"/>
    <w:link w:val="aa"/>
    <w:uiPriority w:val="99"/>
    <w:unhideWhenUsed/>
    <w:rsid w:val="00627A9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27A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627A9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27A9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0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B99F1-EE7F-47DD-8B8A-00256B97A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924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</dc:creator>
  <cp:lastModifiedBy>Пользователь Windows</cp:lastModifiedBy>
  <cp:revision>3</cp:revision>
  <cp:lastPrinted>2020-10-26T12:50:00Z</cp:lastPrinted>
  <dcterms:created xsi:type="dcterms:W3CDTF">2021-10-25T07:31:00Z</dcterms:created>
  <dcterms:modified xsi:type="dcterms:W3CDTF">2021-10-29T12:56:00Z</dcterms:modified>
</cp:coreProperties>
</file>